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6B0" w:rsidRDefault="009A56B0" w:rsidP="009A56B0">
      <w:pPr>
        <w:pStyle w:val="NoSpacing"/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59.</w:t>
      </w:r>
      <w:proofErr w:type="gram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став 1. у вези члана 66. став 7. Закона о локалној самоуправи </w:t>
      </w:r>
      <w:bookmarkStart w:id="0" w:name="OLE_LINK27"/>
      <w:r>
        <w:rPr>
          <w:rFonts w:ascii="Times New Roman" w:hAnsi="Times New Roman" w:cs="Times New Roman"/>
          <w:sz w:val="24"/>
          <w:szCs w:val="24"/>
          <w:lang w:val="sr-Cyrl-RS"/>
        </w:rPr>
        <w:t>(„Сл.гласник РС</w:t>
      </w:r>
      <w:r>
        <w:rPr>
          <w:rFonts w:ascii="Times New Roman" w:hAnsi="Times New Roman" w:cs="Times New Roman"/>
          <w:sz w:val="24"/>
          <w:szCs w:val="24"/>
        </w:rPr>
        <w:t xml:space="preserve">", </w:t>
      </w:r>
      <w:r>
        <w:rPr>
          <w:rFonts w:ascii="Times New Roman" w:hAnsi="Times New Roman" w:cs="Times New Roman"/>
          <w:sz w:val="24"/>
          <w:szCs w:val="24"/>
          <w:lang w:val="sr-Cyrl-RS"/>
        </w:rPr>
        <w:t>бр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72A4D">
        <w:rPr>
          <w:rFonts w:ascii="Times New Roman" w:hAnsi="Times New Roman" w:cs="Times New Roman"/>
          <w:sz w:val="24"/>
          <w:szCs w:val="24"/>
          <w:lang w:val="sr-Cyrl-RS"/>
        </w:rPr>
        <w:t>129/2007</w:t>
      </w:r>
      <w:r w:rsidR="00372A4D">
        <w:rPr>
          <w:rFonts w:ascii="Times New Roman" w:hAnsi="Times New Roman" w:cs="Times New Roman"/>
          <w:sz w:val="24"/>
          <w:szCs w:val="24"/>
          <w:lang w:val="sr-Latn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бр. 83/2014-др. </w:t>
      </w:r>
      <w:r w:rsidR="00372A4D">
        <w:rPr>
          <w:rFonts w:ascii="Times New Roman" w:hAnsi="Times New Roman" w:cs="Times New Roman"/>
          <w:sz w:val="24"/>
          <w:szCs w:val="24"/>
          <w:lang w:val="sr-Cyrl-RS"/>
        </w:rPr>
        <w:t>з</w:t>
      </w:r>
      <w:r>
        <w:rPr>
          <w:rFonts w:ascii="Times New Roman" w:hAnsi="Times New Roman" w:cs="Times New Roman"/>
          <w:sz w:val="24"/>
          <w:szCs w:val="24"/>
          <w:lang w:val="sr-Cyrl-RS"/>
        </w:rPr>
        <w:t>акон</w:t>
      </w:r>
      <w:r w:rsidR="00372A4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372A4D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372A4D">
        <w:rPr>
          <w:rFonts w:ascii="Times New Roman" w:hAnsi="Times New Roman" w:cs="Times New Roman"/>
          <w:sz w:val="24"/>
          <w:szCs w:val="24"/>
          <w:lang w:val="sr-Latn-RS"/>
        </w:rPr>
        <w:t xml:space="preserve"> 101/16-</w:t>
      </w:r>
      <w:r w:rsidR="00372A4D">
        <w:rPr>
          <w:rFonts w:ascii="Times New Roman" w:hAnsi="Times New Roman" w:cs="Times New Roman"/>
          <w:sz w:val="24"/>
          <w:szCs w:val="24"/>
          <w:lang w:val="sr-Cyrl-RS"/>
        </w:rPr>
        <w:t>др.закон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) и члана 37. став 1. тачка 7. Статута Града </w:t>
      </w:r>
      <w:bookmarkStart w:id="1" w:name="OLE_LINK35"/>
      <w:bookmarkStart w:id="2" w:name="OLE_LINK53"/>
      <w:bookmarkStart w:id="3" w:name="OLE_LINK54"/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Ниша </w:t>
      </w:r>
      <w:r>
        <w:rPr>
          <w:rFonts w:ascii="Times New Roman" w:hAnsi="Times New Roman" w:cs="Times New Roman"/>
          <w:sz w:val="24"/>
          <w:szCs w:val="24"/>
        </w:rPr>
        <w:t>("</w:t>
      </w:r>
      <w:proofErr w:type="spellStart"/>
      <w:r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Ниша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",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88/2008 </w:t>
      </w:r>
      <w:r>
        <w:rPr>
          <w:rFonts w:ascii="Times New Roman" w:hAnsi="Times New Roman" w:cs="Times New Roman"/>
          <w:sz w:val="24"/>
          <w:szCs w:val="24"/>
          <w:lang w:val="sr-Cyrl-RS"/>
        </w:rPr>
        <w:t>и 143/2016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bookmarkEnd w:id="1"/>
      <w:bookmarkEnd w:id="2"/>
      <w:bookmarkEnd w:id="3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bookmarkEnd w:id="0"/>
    </w:p>
    <w:p w:rsidR="009A56B0" w:rsidRPr="00E64C42" w:rsidRDefault="009A56B0" w:rsidP="009A56B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Скупштина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Ниша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од </w:t>
      </w:r>
      <w:r>
        <w:rPr>
          <w:rFonts w:ascii="Times New Roman" w:hAnsi="Times New Roman" w:cs="Times New Roman"/>
          <w:sz w:val="24"/>
          <w:szCs w:val="24"/>
        </w:rPr>
        <w:t>__________ 201</w:t>
      </w:r>
      <w:r>
        <w:rPr>
          <w:rFonts w:ascii="Times New Roman" w:hAnsi="Times New Roman" w:cs="Times New Roman"/>
          <w:sz w:val="24"/>
          <w:szCs w:val="24"/>
          <w:lang w:val="sr-Cyrl-RS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дон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ела је</w:t>
      </w:r>
    </w:p>
    <w:p w:rsidR="009A56B0" w:rsidRDefault="009A56B0" w:rsidP="009A56B0">
      <w:pPr>
        <w:pStyle w:val="wyq060---pododeljak"/>
        <w:spacing w:after="120"/>
        <w:jc w:val="left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9A56B0" w:rsidRDefault="009A56B0" w:rsidP="009A56B0">
      <w:pPr>
        <w:pStyle w:val="wyq060---pododeljak"/>
        <w:spacing w:after="60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ОДЛУКУ </w:t>
      </w:r>
    </w:p>
    <w:p w:rsidR="009A56B0" w:rsidRDefault="009A56B0" w:rsidP="009A56B0">
      <w:pPr>
        <w:pStyle w:val="wyq060---pododeljak"/>
        <w:spacing w:after="60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О ИЗМЕНАМА </w:t>
      </w:r>
      <w:r w:rsidR="006611ED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И ДОПУНАМА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ОДЛУКЕ </w:t>
      </w:r>
    </w:p>
    <w:p w:rsidR="009A56B0" w:rsidRPr="004B1B76" w:rsidRDefault="009A56B0" w:rsidP="009A56B0">
      <w:pPr>
        <w:pStyle w:val="wyq060---pododeljak"/>
        <w:spacing w:after="120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О ГРАДСКОЈ УПРАВИ ГРАДА НИША</w:t>
      </w:r>
    </w:p>
    <w:p w:rsidR="009A56B0" w:rsidRDefault="009A56B0" w:rsidP="009A56B0">
      <w:pPr>
        <w:pStyle w:val="wyq060---pododeljak"/>
        <w:ind w:firstLine="720"/>
        <w:jc w:val="left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9A56B0" w:rsidRDefault="009A56B0" w:rsidP="009A56B0">
      <w:pPr>
        <w:pStyle w:val="clan"/>
        <w:spacing w:before="0"/>
        <w:rPr>
          <w:rFonts w:ascii="Times New Roman" w:hAnsi="Times New Roman" w:cs="Times New Roman"/>
          <w:lang w:val="sr-Cyrl-RS"/>
        </w:rPr>
      </w:pPr>
      <w:proofErr w:type="spellStart"/>
      <w:proofErr w:type="gramStart"/>
      <w:r>
        <w:rPr>
          <w:rFonts w:ascii="Times New Roman" w:hAnsi="Times New Roman" w:cs="Times New Roman"/>
        </w:rPr>
        <w:t>Члан</w:t>
      </w:r>
      <w:proofErr w:type="spellEnd"/>
      <w:r>
        <w:rPr>
          <w:rFonts w:ascii="Times New Roman" w:hAnsi="Times New Roman" w:cs="Times New Roman"/>
        </w:rPr>
        <w:t xml:space="preserve"> 1</w:t>
      </w:r>
      <w:r>
        <w:rPr>
          <w:rFonts w:ascii="Times New Roman" w:hAnsi="Times New Roman" w:cs="Times New Roman"/>
          <w:lang w:val="sr-Cyrl-RS"/>
        </w:rPr>
        <w:t>.</w:t>
      </w:r>
      <w:proofErr w:type="gramEnd"/>
    </w:p>
    <w:p w:rsidR="009A56B0" w:rsidRDefault="009A56B0" w:rsidP="007764DE">
      <w:pPr>
        <w:pStyle w:val="clan"/>
        <w:spacing w:before="0"/>
        <w:ind w:firstLine="720"/>
        <w:jc w:val="both"/>
        <w:rPr>
          <w:rFonts w:ascii="Times New Roman" w:hAnsi="Times New Roman" w:cs="Times New Roman"/>
          <w:b w:val="0"/>
          <w:lang w:val="sr-Latn-RS"/>
        </w:rPr>
      </w:pPr>
      <w:r>
        <w:rPr>
          <w:rFonts w:ascii="Times New Roman" w:hAnsi="Times New Roman" w:cs="Times New Roman"/>
          <w:b w:val="0"/>
          <w:lang w:val="sr-Cyrl-RS"/>
        </w:rPr>
        <w:t>У Одлуци о Градској управи града Ниша („Службени лист Града Ниша“, број 143/2016</w:t>
      </w:r>
      <w:r>
        <w:rPr>
          <w:rFonts w:ascii="Times New Roman" w:hAnsi="Times New Roman" w:cs="Times New Roman"/>
          <w:b w:val="0"/>
          <w:lang w:val="sr-Latn-RS"/>
        </w:rPr>
        <w:t xml:space="preserve"> </w:t>
      </w:r>
      <w:r>
        <w:rPr>
          <w:rFonts w:ascii="Times New Roman" w:hAnsi="Times New Roman" w:cs="Times New Roman"/>
          <w:b w:val="0"/>
          <w:lang w:val="sr-Cyrl-RS"/>
        </w:rPr>
        <w:t>и 57/2017)</w:t>
      </w:r>
      <w:r>
        <w:rPr>
          <w:rFonts w:ascii="Times New Roman" w:hAnsi="Times New Roman" w:cs="Times New Roman"/>
          <w:b w:val="0"/>
        </w:rPr>
        <w:t xml:space="preserve">, </w:t>
      </w:r>
      <w:r>
        <w:rPr>
          <w:rFonts w:ascii="Times New Roman" w:hAnsi="Times New Roman" w:cs="Times New Roman"/>
          <w:b w:val="0"/>
          <w:lang w:val="sr-Cyrl-RS"/>
        </w:rPr>
        <w:t xml:space="preserve">у члану 12. став 3. после речи </w:t>
      </w:r>
      <w:r w:rsidR="00372A4D">
        <w:rPr>
          <w:rFonts w:ascii="Times New Roman" w:hAnsi="Times New Roman" w:cs="Times New Roman"/>
          <w:b w:val="0"/>
          <w:lang w:val="sr-Cyrl-RS"/>
        </w:rPr>
        <w:t>„</w:t>
      </w:r>
      <w:r>
        <w:rPr>
          <w:rFonts w:ascii="Times New Roman" w:hAnsi="Times New Roman" w:cs="Times New Roman"/>
          <w:b w:val="0"/>
          <w:lang w:val="sr-Cyrl-RS"/>
        </w:rPr>
        <w:t>Градске управе</w:t>
      </w:r>
      <w:r w:rsidR="00372A4D">
        <w:rPr>
          <w:rFonts w:ascii="Times New Roman" w:hAnsi="Times New Roman" w:cs="Times New Roman"/>
          <w:b w:val="0"/>
          <w:lang w:val="sr-Cyrl-RS"/>
        </w:rPr>
        <w:t>“</w:t>
      </w:r>
      <w:r>
        <w:rPr>
          <w:rFonts w:ascii="Times New Roman" w:hAnsi="Times New Roman" w:cs="Times New Roman"/>
          <w:b w:val="0"/>
          <w:lang w:val="sr-Cyrl-RS"/>
        </w:rPr>
        <w:t xml:space="preserve"> реч</w:t>
      </w:r>
      <w:r w:rsidR="00DB7417">
        <w:rPr>
          <w:rFonts w:ascii="Times New Roman" w:hAnsi="Times New Roman" w:cs="Times New Roman"/>
          <w:b w:val="0"/>
          <w:lang w:val="sr-Cyrl-RS"/>
        </w:rPr>
        <w:t>и</w:t>
      </w:r>
      <w:r w:rsidR="003C4D5E">
        <w:rPr>
          <w:rFonts w:ascii="Times New Roman" w:hAnsi="Times New Roman" w:cs="Times New Roman"/>
          <w:b w:val="0"/>
          <w:lang w:val="sr-Cyrl-RS"/>
        </w:rPr>
        <w:t>:</w:t>
      </w:r>
      <w:r w:rsidR="00DB7417">
        <w:rPr>
          <w:rFonts w:ascii="Times New Roman" w:hAnsi="Times New Roman" w:cs="Times New Roman"/>
          <w:b w:val="0"/>
          <w:lang w:val="sr-Cyrl-RS"/>
        </w:rPr>
        <w:t xml:space="preserve"> „и Градоначелнику“, бришу се</w:t>
      </w:r>
      <w:r w:rsidR="00DB7417">
        <w:rPr>
          <w:rFonts w:ascii="Times New Roman" w:hAnsi="Times New Roman" w:cs="Times New Roman"/>
          <w:b w:val="0"/>
          <w:lang w:val="sr-Latn-RS"/>
        </w:rPr>
        <w:t>.</w:t>
      </w:r>
      <w:r w:rsidR="00DB7417">
        <w:rPr>
          <w:rFonts w:ascii="Times New Roman" w:hAnsi="Times New Roman" w:cs="Times New Roman"/>
          <w:b w:val="0"/>
          <w:lang w:val="sr-Cyrl-RS"/>
        </w:rPr>
        <w:t xml:space="preserve"> </w:t>
      </w:r>
    </w:p>
    <w:p w:rsidR="00C15721" w:rsidRPr="00C15721" w:rsidRDefault="00C15721" w:rsidP="007764DE">
      <w:pPr>
        <w:pStyle w:val="clan"/>
        <w:spacing w:before="0"/>
        <w:ind w:firstLine="720"/>
        <w:jc w:val="both"/>
        <w:rPr>
          <w:rFonts w:ascii="Times New Roman" w:hAnsi="Times New Roman" w:cs="Times New Roman"/>
          <w:b w:val="0"/>
          <w:lang w:val="sr-Latn-RS"/>
        </w:rPr>
      </w:pPr>
    </w:p>
    <w:p w:rsidR="009A56B0" w:rsidRDefault="009A56B0" w:rsidP="009A56B0">
      <w:pPr>
        <w:pStyle w:val="clan"/>
        <w:spacing w:before="0"/>
        <w:rPr>
          <w:rFonts w:ascii="Times New Roman" w:hAnsi="Times New Roman" w:cs="Times New Roman"/>
          <w:lang w:val="sr-Cyrl-RS"/>
        </w:rPr>
      </w:pPr>
      <w:proofErr w:type="spellStart"/>
      <w:proofErr w:type="gramStart"/>
      <w:r>
        <w:rPr>
          <w:rFonts w:ascii="Times New Roman" w:hAnsi="Times New Roman" w:cs="Times New Roman"/>
        </w:rPr>
        <w:t>Члан</w:t>
      </w:r>
      <w:proofErr w:type="spellEnd"/>
      <w:r>
        <w:rPr>
          <w:rFonts w:ascii="Times New Roman" w:hAnsi="Times New Roman" w:cs="Times New Roman"/>
        </w:rPr>
        <w:t xml:space="preserve"> 2</w:t>
      </w:r>
      <w:r>
        <w:rPr>
          <w:rFonts w:ascii="Times New Roman" w:hAnsi="Times New Roman" w:cs="Times New Roman"/>
          <w:lang w:val="sr-Cyrl-RS"/>
        </w:rPr>
        <w:t>.</w:t>
      </w:r>
      <w:proofErr w:type="gramEnd"/>
    </w:p>
    <w:p w:rsidR="00B94B65" w:rsidRDefault="009A56B0" w:rsidP="00FD3D99">
      <w:pPr>
        <w:pStyle w:val="clan"/>
        <w:spacing w:before="0"/>
        <w:jc w:val="both"/>
        <w:rPr>
          <w:rFonts w:ascii="Times New Roman" w:hAnsi="Times New Roman" w:cs="Times New Roman"/>
          <w:b w:val="0"/>
          <w:lang w:val="sr-Latn-RS"/>
        </w:rPr>
      </w:pP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b w:val="0"/>
          <w:lang w:val="sr-Cyrl-RS"/>
        </w:rPr>
        <w:t>Члан 13</w:t>
      </w:r>
      <w:r w:rsidRPr="002E0253">
        <w:rPr>
          <w:rFonts w:ascii="Times New Roman" w:hAnsi="Times New Roman" w:cs="Times New Roman"/>
          <w:b w:val="0"/>
          <w:lang w:val="sr-Cyrl-RS"/>
        </w:rPr>
        <w:t xml:space="preserve">. </w:t>
      </w:r>
      <w:r w:rsidR="00DC1291">
        <w:rPr>
          <w:rFonts w:ascii="Times New Roman" w:hAnsi="Times New Roman" w:cs="Times New Roman"/>
          <w:b w:val="0"/>
          <w:lang w:val="sr-Cyrl-RS"/>
        </w:rPr>
        <w:t>брише се</w:t>
      </w:r>
      <w:r w:rsidR="00C15721">
        <w:rPr>
          <w:rFonts w:ascii="Times New Roman" w:hAnsi="Times New Roman" w:cs="Times New Roman"/>
          <w:b w:val="0"/>
          <w:lang w:val="sr-Latn-RS"/>
        </w:rPr>
        <w:t>.</w:t>
      </w:r>
    </w:p>
    <w:p w:rsidR="00C15721" w:rsidRPr="00C15721" w:rsidRDefault="00C15721" w:rsidP="00FD3D99">
      <w:pPr>
        <w:pStyle w:val="clan"/>
        <w:spacing w:before="0"/>
        <w:jc w:val="both"/>
        <w:rPr>
          <w:rFonts w:ascii="Times New Roman" w:hAnsi="Times New Roman" w:cs="Times New Roman"/>
          <w:b w:val="0"/>
          <w:lang w:val="sr-Latn-RS"/>
        </w:rPr>
      </w:pPr>
    </w:p>
    <w:p w:rsidR="009A56B0" w:rsidRPr="00DB7417" w:rsidRDefault="00DB7417" w:rsidP="00DB7417">
      <w:pPr>
        <w:pStyle w:val="clan"/>
        <w:spacing w:before="0"/>
        <w:rPr>
          <w:rFonts w:ascii="Times New Roman" w:hAnsi="Times New Roman" w:cs="Times New Roman"/>
          <w:lang w:val="sr-Cyrl-RS"/>
        </w:rPr>
      </w:pPr>
      <w:r w:rsidRPr="00DB7417">
        <w:rPr>
          <w:rFonts w:ascii="Times New Roman" w:hAnsi="Times New Roman" w:cs="Times New Roman"/>
          <w:lang w:val="sr-Cyrl-RS"/>
        </w:rPr>
        <w:t>Члан 3.</w:t>
      </w:r>
    </w:p>
    <w:p w:rsidR="009A56B0" w:rsidRPr="004B1B76" w:rsidRDefault="009A56B0" w:rsidP="009A56B0">
      <w:pPr>
        <w:pStyle w:val="clan"/>
        <w:spacing w:before="0"/>
        <w:ind w:firstLine="720"/>
        <w:jc w:val="both"/>
        <w:rPr>
          <w:rFonts w:ascii="Times New Roman" w:hAnsi="Times New Roman" w:cs="Times New Roman"/>
          <w:b w:val="0"/>
          <w:lang w:val="sr-Cyrl-CS"/>
        </w:rPr>
      </w:pPr>
      <w:r>
        <w:rPr>
          <w:rFonts w:ascii="Times New Roman" w:hAnsi="Times New Roman" w:cs="Times New Roman"/>
          <w:b w:val="0"/>
          <w:lang w:val="sr-Cyrl-CS"/>
        </w:rPr>
        <w:t>Члан 19. мења се и гласи:</w:t>
      </w:r>
    </w:p>
    <w:p w:rsidR="009A56B0" w:rsidRDefault="009A56B0" w:rsidP="009A56B0">
      <w:pPr>
        <w:pStyle w:val="clan"/>
        <w:spacing w:before="0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RS"/>
        </w:rPr>
        <w:t>„</w:t>
      </w:r>
      <w:proofErr w:type="spellStart"/>
      <w:r>
        <w:rPr>
          <w:rFonts w:ascii="Times New Roman" w:hAnsi="Times New Roman" w:cs="Times New Roman"/>
        </w:rPr>
        <w:t>Члан</w:t>
      </w:r>
      <w:proofErr w:type="spellEnd"/>
      <w:r>
        <w:rPr>
          <w:rFonts w:ascii="Times New Roman" w:hAnsi="Times New Roman" w:cs="Times New Roman"/>
        </w:rPr>
        <w:t xml:space="preserve"> </w:t>
      </w:r>
      <w:r w:rsidR="003C4D5E">
        <w:rPr>
          <w:rFonts w:ascii="Times New Roman" w:hAnsi="Times New Roman" w:cs="Times New Roman"/>
          <w:lang w:val="sr-Cyrl-CS"/>
        </w:rPr>
        <w:t>19</w:t>
      </w:r>
      <w:r w:rsidR="00DB7417">
        <w:rPr>
          <w:rFonts w:ascii="Times New Roman" w:hAnsi="Times New Roman" w:cs="Times New Roman"/>
          <w:lang w:val="sr-Cyrl-CS"/>
        </w:rPr>
        <w:t>.</w:t>
      </w:r>
    </w:p>
    <w:p w:rsidR="00DB7417" w:rsidRDefault="00DB7417" w:rsidP="00DB7417">
      <w:pPr>
        <w:pStyle w:val="clan"/>
        <w:spacing w:before="0"/>
        <w:jc w:val="both"/>
        <w:rPr>
          <w:rFonts w:ascii="Times New Roman" w:hAnsi="Times New Roman" w:cs="Times New Roman"/>
          <w:b w:val="0"/>
          <w:lang w:val="sr-Cyrl-CS"/>
        </w:rPr>
      </w:pPr>
      <w:r>
        <w:rPr>
          <w:rFonts w:ascii="Times New Roman" w:hAnsi="Times New Roman" w:cs="Times New Roman"/>
          <w:lang w:val="sr-Cyrl-CS"/>
        </w:rPr>
        <w:tab/>
      </w:r>
      <w:r w:rsidRPr="00DB7417">
        <w:rPr>
          <w:rFonts w:ascii="Times New Roman" w:hAnsi="Times New Roman" w:cs="Times New Roman"/>
          <w:b w:val="0"/>
          <w:lang w:val="sr-Cyrl-CS"/>
        </w:rPr>
        <w:t>Комуналном полицијом руко</w:t>
      </w:r>
      <w:r>
        <w:rPr>
          <w:rFonts w:ascii="Times New Roman" w:hAnsi="Times New Roman" w:cs="Times New Roman"/>
          <w:b w:val="0"/>
          <w:lang w:val="sr-Cyrl-CS"/>
        </w:rPr>
        <w:t>води начелник Комуналне полиције, који за свој рад одговара начелнику Градске управе.</w:t>
      </w:r>
      <w:r w:rsidR="00697231">
        <w:rPr>
          <w:rFonts w:ascii="Times New Roman" w:hAnsi="Times New Roman" w:cs="Times New Roman"/>
          <w:b w:val="0"/>
          <w:lang w:val="sr-Cyrl-CS"/>
        </w:rPr>
        <w:t>“</w:t>
      </w:r>
    </w:p>
    <w:p w:rsidR="00012789" w:rsidRDefault="00012789" w:rsidP="0056638A">
      <w:pPr>
        <w:pStyle w:val="clan"/>
        <w:spacing w:before="0"/>
        <w:rPr>
          <w:rFonts w:ascii="Times New Roman" w:hAnsi="Times New Roman" w:cs="Times New Roman"/>
          <w:lang w:val="sr-Cyrl-CS"/>
        </w:rPr>
      </w:pPr>
    </w:p>
    <w:p w:rsidR="0035364B" w:rsidRPr="0056638A" w:rsidRDefault="0056638A" w:rsidP="0056638A">
      <w:pPr>
        <w:pStyle w:val="clan"/>
        <w:spacing w:before="0"/>
        <w:rPr>
          <w:rFonts w:ascii="Times New Roman" w:hAnsi="Times New Roman" w:cs="Times New Roman"/>
          <w:lang w:val="sr-Cyrl-CS"/>
        </w:rPr>
      </w:pPr>
      <w:r w:rsidRPr="0056638A">
        <w:rPr>
          <w:rFonts w:ascii="Times New Roman" w:hAnsi="Times New Roman" w:cs="Times New Roman"/>
          <w:lang w:val="sr-Cyrl-CS"/>
        </w:rPr>
        <w:t>Члан 4.</w:t>
      </w:r>
    </w:p>
    <w:p w:rsidR="00012789" w:rsidRDefault="0056638A" w:rsidP="00C15721">
      <w:pPr>
        <w:pStyle w:val="clan"/>
        <w:spacing w:before="0"/>
        <w:ind w:firstLine="720"/>
        <w:jc w:val="left"/>
        <w:rPr>
          <w:rFonts w:ascii="Times New Roman" w:hAnsi="Times New Roman" w:cs="Times New Roman"/>
          <w:b w:val="0"/>
          <w:lang w:val="sr-Latn-RS"/>
        </w:rPr>
      </w:pPr>
      <w:r>
        <w:rPr>
          <w:rFonts w:ascii="Times New Roman" w:hAnsi="Times New Roman" w:cs="Times New Roman"/>
          <w:b w:val="0"/>
          <w:lang w:val="sr-Cyrl-CS"/>
        </w:rPr>
        <w:t>Члан 20. брише се</w:t>
      </w:r>
      <w:r w:rsidR="00C15721">
        <w:rPr>
          <w:rFonts w:ascii="Times New Roman" w:hAnsi="Times New Roman" w:cs="Times New Roman"/>
          <w:b w:val="0"/>
          <w:lang w:val="sr-Latn-RS"/>
        </w:rPr>
        <w:t>.</w:t>
      </w:r>
    </w:p>
    <w:p w:rsidR="00C15721" w:rsidRPr="00C15721" w:rsidRDefault="00C15721" w:rsidP="00C15721">
      <w:pPr>
        <w:pStyle w:val="clan"/>
        <w:spacing w:before="0"/>
        <w:ind w:firstLine="720"/>
        <w:jc w:val="left"/>
        <w:rPr>
          <w:rFonts w:ascii="Times New Roman" w:hAnsi="Times New Roman" w:cs="Times New Roman"/>
          <w:b w:val="0"/>
          <w:lang w:val="sr-Latn-RS"/>
        </w:rPr>
      </w:pPr>
    </w:p>
    <w:p w:rsidR="0035364B" w:rsidRDefault="0056638A" w:rsidP="0035364B">
      <w:pPr>
        <w:pStyle w:val="clan"/>
        <w:spacing w:before="0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Члан 5</w:t>
      </w:r>
      <w:r w:rsidR="0035364B" w:rsidRPr="0035364B">
        <w:rPr>
          <w:rFonts w:ascii="Times New Roman" w:hAnsi="Times New Roman" w:cs="Times New Roman"/>
          <w:lang w:val="sr-Cyrl-CS"/>
        </w:rPr>
        <w:t>.</w:t>
      </w:r>
    </w:p>
    <w:p w:rsidR="0035364B" w:rsidRPr="00DB7417" w:rsidRDefault="0035364B" w:rsidP="0035364B">
      <w:pPr>
        <w:pStyle w:val="clan"/>
        <w:spacing w:before="0"/>
        <w:ind w:firstLine="720"/>
        <w:jc w:val="both"/>
        <w:rPr>
          <w:rFonts w:ascii="Times New Roman" w:hAnsi="Times New Roman" w:cs="Times New Roman"/>
          <w:b w:val="0"/>
          <w:lang w:val="sr-Latn-RS"/>
        </w:rPr>
      </w:pPr>
      <w:r>
        <w:rPr>
          <w:rFonts w:ascii="Times New Roman" w:hAnsi="Times New Roman" w:cs="Times New Roman"/>
          <w:b w:val="0"/>
          <w:lang w:val="sr-Cyrl-RS"/>
        </w:rPr>
        <w:t>У члану 22. став 1. после речи</w:t>
      </w:r>
      <w:r w:rsidR="00372A4D">
        <w:rPr>
          <w:rFonts w:ascii="Times New Roman" w:hAnsi="Times New Roman" w:cs="Times New Roman"/>
          <w:b w:val="0"/>
          <w:lang w:val="sr-Cyrl-RS"/>
        </w:rPr>
        <w:t xml:space="preserve"> „</w:t>
      </w:r>
      <w:r>
        <w:rPr>
          <w:rFonts w:ascii="Times New Roman" w:hAnsi="Times New Roman" w:cs="Times New Roman"/>
          <w:b w:val="0"/>
          <w:lang w:val="sr-Cyrl-RS"/>
        </w:rPr>
        <w:t>Градске управе</w:t>
      </w:r>
      <w:r w:rsidR="00372A4D">
        <w:rPr>
          <w:rFonts w:ascii="Times New Roman" w:hAnsi="Times New Roman" w:cs="Times New Roman"/>
          <w:b w:val="0"/>
          <w:lang w:val="sr-Cyrl-RS"/>
        </w:rPr>
        <w:t>“</w:t>
      </w:r>
      <w:r>
        <w:rPr>
          <w:rFonts w:ascii="Times New Roman" w:hAnsi="Times New Roman" w:cs="Times New Roman"/>
          <w:b w:val="0"/>
          <w:lang w:val="sr-Cyrl-RS"/>
        </w:rPr>
        <w:t>, речи: „и Градоначелнику“, бришу се</w:t>
      </w:r>
      <w:r>
        <w:rPr>
          <w:rFonts w:ascii="Times New Roman" w:hAnsi="Times New Roman" w:cs="Times New Roman"/>
          <w:b w:val="0"/>
          <w:lang w:val="sr-Latn-RS"/>
        </w:rPr>
        <w:t>.</w:t>
      </w:r>
      <w:r>
        <w:rPr>
          <w:rFonts w:ascii="Times New Roman" w:hAnsi="Times New Roman" w:cs="Times New Roman"/>
          <w:b w:val="0"/>
          <w:lang w:val="sr-Cyrl-RS"/>
        </w:rPr>
        <w:t xml:space="preserve"> </w:t>
      </w:r>
    </w:p>
    <w:p w:rsidR="00FD3D99" w:rsidRPr="00C15721" w:rsidRDefault="00FD3D99" w:rsidP="00C15721">
      <w:pPr>
        <w:pStyle w:val="clan"/>
        <w:spacing w:before="0"/>
        <w:jc w:val="left"/>
        <w:rPr>
          <w:rFonts w:ascii="Times New Roman" w:hAnsi="Times New Roman" w:cs="Times New Roman"/>
          <w:lang w:val="sr-Latn-RS"/>
        </w:rPr>
      </w:pPr>
    </w:p>
    <w:p w:rsidR="0035364B" w:rsidRDefault="0056638A" w:rsidP="000F31BD">
      <w:pPr>
        <w:pStyle w:val="clan"/>
        <w:spacing w:before="0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Члан 6</w:t>
      </w:r>
      <w:r w:rsidR="000F31BD" w:rsidRPr="000F31BD">
        <w:rPr>
          <w:rFonts w:ascii="Times New Roman" w:hAnsi="Times New Roman" w:cs="Times New Roman"/>
          <w:lang w:val="sr-Cyrl-CS"/>
        </w:rPr>
        <w:t>.</w:t>
      </w:r>
    </w:p>
    <w:p w:rsidR="000F31BD" w:rsidRPr="008645BE" w:rsidRDefault="000F31BD" w:rsidP="0048312B">
      <w:pPr>
        <w:pStyle w:val="clan"/>
        <w:spacing w:before="0"/>
        <w:ind w:firstLine="720"/>
        <w:jc w:val="both"/>
        <w:rPr>
          <w:rFonts w:ascii="Times New Roman" w:hAnsi="Times New Roman" w:cs="Times New Roman"/>
          <w:b w:val="0"/>
          <w:lang w:val="sr-Latn-RS"/>
        </w:rPr>
      </w:pPr>
      <w:r w:rsidRPr="000F31BD">
        <w:rPr>
          <w:rFonts w:ascii="Times New Roman" w:hAnsi="Times New Roman" w:cs="Times New Roman"/>
          <w:b w:val="0"/>
          <w:lang w:val="sr-Cyrl-CS"/>
        </w:rPr>
        <w:t xml:space="preserve">Члан 23. </w:t>
      </w:r>
      <w:r w:rsidR="00372A4D">
        <w:rPr>
          <w:rFonts w:ascii="Times New Roman" w:hAnsi="Times New Roman" w:cs="Times New Roman"/>
          <w:b w:val="0"/>
          <w:lang w:val="sr-Cyrl-CS"/>
        </w:rPr>
        <w:t>б</w:t>
      </w:r>
      <w:r w:rsidR="00FD3D99">
        <w:rPr>
          <w:rFonts w:ascii="Times New Roman" w:hAnsi="Times New Roman" w:cs="Times New Roman"/>
          <w:b w:val="0"/>
          <w:lang w:val="sr-Cyrl-CS"/>
        </w:rPr>
        <w:t>рише се</w:t>
      </w:r>
      <w:r w:rsidR="008645BE">
        <w:rPr>
          <w:rFonts w:ascii="Times New Roman" w:hAnsi="Times New Roman" w:cs="Times New Roman"/>
          <w:b w:val="0"/>
          <w:lang w:val="sr-Latn-RS"/>
        </w:rPr>
        <w:t>.</w:t>
      </w:r>
      <w:bookmarkStart w:id="4" w:name="_GoBack"/>
      <w:bookmarkEnd w:id="4"/>
    </w:p>
    <w:p w:rsidR="00B94B65" w:rsidRDefault="00B94B65" w:rsidP="0048312B">
      <w:pPr>
        <w:pStyle w:val="clan"/>
        <w:spacing w:before="0"/>
        <w:ind w:firstLine="720"/>
        <w:jc w:val="both"/>
        <w:rPr>
          <w:rFonts w:ascii="Times New Roman" w:hAnsi="Times New Roman" w:cs="Times New Roman"/>
          <w:b w:val="0"/>
          <w:lang w:val="sr-Cyrl-CS"/>
        </w:rPr>
      </w:pPr>
    </w:p>
    <w:p w:rsidR="00D35C30" w:rsidRPr="00CB5BE6" w:rsidRDefault="0056638A" w:rsidP="00D35C30">
      <w:pPr>
        <w:pStyle w:val="clan"/>
        <w:spacing w:before="0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Члан 7</w:t>
      </w:r>
      <w:r w:rsidR="00D35C30" w:rsidRPr="00CB5BE6">
        <w:rPr>
          <w:rFonts w:ascii="Times New Roman" w:hAnsi="Times New Roman" w:cs="Times New Roman"/>
          <w:lang w:val="sr-Cyrl-CS"/>
        </w:rPr>
        <w:t>.</w:t>
      </w:r>
    </w:p>
    <w:p w:rsidR="00D35C30" w:rsidRDefault="00D35C30" w:rsidP="00D35C30">
      <w:pPr>
        <w:pStyle w:val="clan"/>
        <w:spacing w:before="0"/>
        <w:ind w:firstLine="720"/>
        <w:jc w:val="both"/>
        <w:rPr>
          <w:rFonts w:ascii="Times New Roman" w:hAnsi="Times New Roman" w:cs="Times New Roman"/>
          <w:b w:val="0"/>
          <w:lang w:val="sr-Cyrl-CS"/>
        </w:rPr>
      </w:pPr>
      <w:r>
        <w:rPr>
          <w:rFonts w:ascii="Times New Roman" w:hAnsi="Times New Roman" w:cs="Times New Roman"/>
          <w:b w:val="0"/>
          <w:lang w:val="sr-Cyrl-CS"/>
        </w:rPr>
        <w:t>Члан 27. мења се и гласи:</w:t>
      </w:r>
    </w:p>
    <w:p w:rsidR="00D35C30" w:rsidRDefault="00D35C30" w:rsidP="00D35C30">
      <w:pPr>
        <w:pStyle w:val="clan"/>
        <w:spacing w:before="0"/>
        <w:rPr>
          <w:rFonts w:ascii="Times New Roman" w:hAnsi="Times New Roman" w:cs="Times New Roman"/>
          <w:b w:val="0"/>
          <w:lang w:val="sr-Cyrl-CS"/>
        </w:rPr>
      </w:pPr>
      <w:r>
        <w:rPr>
          <w:rFonts w:ascii="Times New Roman" w:hAnsi="Times New Roman" w:cs="Times New Roman"/>
          <w:b w:val="0"/>
          <w:lang w:val="sr-Cyrl-CS"/>
        </w:rPr>
        <w:lastRenderedPageBreak/>
        <w:t>„</w:t>
      </w:r>
      <w:r w:rsidRPr="00CB5BE6">
        <w:rPr>
          <w:rFonts w:ascii="Times New Roman" w:hAnsi="Times New Roman" w:cs="Times New Roman"/>
          <w:lang w:val="sr-Cyrl-CS"/>
        </w:rPr>
        <w:t>Члан 27.</w:t>
      </w:r>
    </w:p>
    <w:p w:rsidR="00D35C30" w:rsidRDefault="00D35C30" w:rsidP="00D35C30">
      <w:pPr>
        <w:pStyle w:val="clan"/>
        <w:spacing w:before="0"/>
        <w:jc w:val="both"/>
        <w:rPr>
          <w:rFonts w:ascii="Times New Roman" w:hAnsi="Times New Roman" w:cs="Times New Roman"/>
          <w:b w:val="0"/>
          <w:lang w:val="sr-Cyrl-CS"/>
        </w:rPr>
      </w:pPr>
      <w:r>
        <w:rPr>
          <w:rFonts w:ascii="Times New Roman" w:hAnsi="Times New Roman" w:cs="Times New Roman"/>
          <w:b w:val="0"/>
          <w:lang w:val="sr-Cyrl-CS"/>
        </w:rPr>
        <w:tab/>
        <w:t>„Руководећи запослени у Градској управи су:</w:t>
      </w:r>
    </w:p>
    <w:p w:rsidR="00D35C30" w:rsidRDefault="00D35C30" w:rsidP="00D35C30">
      <w:pPr>
        <w:pStyle w:val="clan"/>
        <w:numPr>
          <w:ilvl w:val="0"/>
          <w:numId w:val="1"/>
        </w:numPr>
        <w:spacing w:before="0"/>
        <w:jc w:val="both"/>
        <w:rPr>
          <w:rFonts w:ascii="Times New Roman" w:hAnsi="Times New Roman" w:cs="Times New Roman"/>
          <w:b w:val="0"/>
          <w:lang w:val="sr-Cyrl-CS"/>
        </w:rPr>
      </w:pPr>
      <w:r>
        <w:rPr>
          <w:rFonts w:ascii="Times New Roman" w:hAnsi="Times New Roman" w:cs="Times New Roman"/>
          <w:b w:val="0"/>
          <w:lang w:val="sr-Cyrl-CS"/>
        </w:rPr>
        <w:t>секретари секретаријата, начелник Комуналне полиције и шефови служби</w:t>
      </w:r>
    </w:p>
    <w:p w:rsidR="00D35C30" w:rsidRDefault="00D35C30" w:rsidP="00D35C30">
      <w:pPr>
        <w:pStyle w:val="clan"/>
        <w:numPr>
          <w:ilvl w:val="0"/>
          <w:numId w:val="1"/>
        </w:numPr>
        <w:spacing w:before="0"/>
        <w:jc w:val="both"/>
        <w:rPr>
          <w:rFonts w:ascii="Times New Roman" w:hAnsi="Times New Roman" w:cs="Times New Roman"/>
          <w:b w:val="0"/>
          <w:lang w:val="sr-Cyrl-CS"/>
        </w:rPr>
      </w:pPr>
      <w:r>
        <w:rPr>
          <w:rFonts w:ascii="Times New Roman" w:hAnsi="Times New Roman" w:cs="Times New Roman"/>
          <w:b w:val="0"/>
          <w:lang w:val="sr-Cyrl-CS"/>
        </w:rPr>
        <w:t>руководиоци сектора, шефови и координатори центара и канцеларије</w:t>
      </w:r>
    </w:p>
    <w:p w:rsidR="00D35C30" w:rsidRDefault="00D35C30" w:rsidP="00D35C30">
      <w:pPr>
        <w:pStyle w:val="clan"/>
        <w:numPr>
          <w:ilvl w:val="0"/>
          <w:numId w:val="1"/>
        </w:numPr>
        <w:spacing w:before="0"/>
        <w:jc w:val="both"/>
        <w:rPr>
          <w:rFonts w:ascii="Times New Roman" w:hAnsi="Times New Roman" w:cs="Times New Roman"/>
          <w:b w:val="0"/>
          <w:lang w:val="sr-Cyrl-CS"/>
        </w:rPr>
      </w:pPr>
      <w:r>
        <w:rPr>
          <w:rFonts w:ascii="Times New Roman" w:hAnsi="Times New Roman" w:cs="Times New Roman"/>
          <w:b w:val="0"/>
          <w:lang w:val="sr-Cyrl-CS"/>
        </w:rPr>
        <w:t>шефови одсека и координатори група</w:t>
      </w:r>
    </w:p>
    <w:p w:rsidR="00D35C30" w:rsidRPr="000F31BD" w:rsidRDefault="00D35C30" w:rsidP="00D35C30">
      <w:pPr>
        <w:pStyle w:val="clan"/>
        <w:numPr>
          <w:ilvl w:val="0"/>
          <w:numId w:val="1"/>
        </w:numPr>
        <w:spacing w:before="0"/>
        <w:jc w:val="both"/>
        <w:rPr>
          <w:rFonts w:ascii="Times New Roman" w:hAnsi="Times New Roman" w:cs="Times New Roman"/>
          <w:b w:val="0"/>
          <w:lang w:val="sr-Cyrl-CS"/>
        </w:rPr>
      </w:pPr>
      <w:r>
        <w:rPr>
          <w:rFonts w:ascii="Times New Roman" w:hAnsi="Times New Roman" w:cs="Times New Roman"/>
          <w:b w:val="0"/>
          <w:lang w:val="sr-Cyrl-CS"/>
        </w:rPr>
        <w:t>руководиоци других унутрашњих организационих јединица“</w:t>
      </w:r>
    </w:p>
    <w:p w:rsidR="00B94B65" w:rsidRDefault="00B94B65" w:rsidP="0072112A">
      <w:pPr>
        <w:pStyle w:val="clan"/>
        <w:spacing w:before="0"/>
        <w:rPr>
          <w:rFonts w:ascii="Times New Roman" w:hAnsi="Times New Roman" w:cs="Times New Roman"/>
          <w:lang w:val="sr-Cyrl-CS"/>
        </w:rPr>
      </w:pPr>
    </w:p>
    <w:p w:rsidR="00B94B65" w:rsidRDefault="0056638A" w:rsidP="00B94B65">
      <w:pPr>
        <w:pStyle w:val="clan"/>
        <w:spacing w:before="0"/>
        <w:rPr>
          <w:rFonts w:ascii="Times New Roman" w:hAnsi="Times New Roman" w:cs="Times New Roman"/>
          <w:b w:val="0"/>
          <w:lang w:val="sr-Cyrl-CS"/>
        </w:rPr>
      </w:pPr>
      <w:r>
        <w:rPr>
          <w:rFonts w:ascii="Times New Roman" w:hAnsi="Times New Roman" w:cs="Times New Roman"/>
          <w:lang w:val="sr-Cyrl-CS"/>
        </w:rPr>
        <w:t>Члан 8</w:t>
      </w:r>
      <w:r w:rsidR="0072112A">
        <w:rPr>
          <w:rFonts w:ascii="Times New Roman" w:hAnsi="Times New Roman" w:cs="Times New Roman"/>
          <w:b w:val="0"/>
          <w:lang w:val="sr-Cyrl-CS"/>
        </w:rPr>
        <w:t xml:space="preserve">. </w:t>
      </w:r>
    </w:p>
    <w:p w:rsidR="00E1195F" w:rsidRDefault="00E1195F" w:rsidP="00E1195F">
      <w:pPr>
        <w:pStyle w:val="clan"/>
        <w:spacing w:before="0"/>
        <w:ind w:firstLine="720"/>
        <w:jc w:val="both"/>
        <w:rPr>
          <w:rFonts w:ascii="Times New Roman" w:hAnsi="Times New Roman" w:cs="Times New Roman"/>
          <w:b w:val="0"/>
          <w:lang w:val="sr-Cyrl-CS"/>
        </w:rPr>
      </w:pPr>
      <w:r>
        <w:rPr>
          <w:rFonts w:ascii="Times New Roman" w:hAnsi="Times New Roman" w:cs="Times New Roman"/>
          <w:b w:val="0"/>
          <w:lang w:val="sr-Cyrl-CS"/>
        </w:rPr>
        <w:t>Члан 28. мења се и гласи:</w:t>
      </w:r>
    </w:p>
    <w:p w:rsidR="00E1195F" w:rsidRDefault="00E1195F" w:rsidP="00E1195F">
      <w:pPr>
        <w:pStyle w:val="clan"/>
        <w:spacing w:before="0" w:after="0"/>
        <w:ind w:firstLine="720"/>
        <w:jc w:val="both"/>
        <w:rPr>
          <w:rFonts w:ascii="Times New Roman" w:hAnsi="Times New Roman" w:cs="Times New Roman"/>
          <w:b w:val="0"/>
          <w:lang w:val="sr-Cyrl-CS"/>
        </w:rPr>
      </w:pPr>
      <w:r>
        <w:rPr>
          <w:rFonts w:ascii="Times New Roman" w:hAnsi="Times New Roman" w:cs="Times New Roman"/>
          <w:b w:val="0"/>
          <w:lang w:val="sr-Cyrl-CS"/>
        </w:rPr>
        <w:t xml:space="preserve">„Ради обједињавања истих или сличних послова који су међусобно сродни </w:t>
      </w:r>
      <w:r w:rsidR="00B94B65">
        <w:rPr>
          <w:rFonts w:ascii="Times New Roman" w:hAnsi="Times New Roman" w:cs="Times New Roman"/>
          <w:b w:val="0"/>
          <w:lang w:val="sr-Cyrl-CS"/>
        </w:rPr>
        <w:t xml:space="preserve">у Градској управи </w:t>
      </w:r>
      <w:r>
        <w:rPr>
          <w:rFonts w:ascii="Times New Roman" w:hAnsi="Times New Roman" w:cs="Times New Roman"/>
          <w:b w:val="0"/>
          <w:lang w:val="sr-Cyrl-CS"/>
        </w:rPr>
        <w:t>могу се образовати унутрашње организационе јединице сектор</w:t>
      </w:r>
      <w:r w:rsidR="00FD09BC">
        <w:rPr>
          <w:rFonts w:ascii="Times New Roman" w:hAnsi="Times New Roman" w:cs="Times New Roman"/>
          <w:b w:val="0"/>
          <w:lang w:val="sr-Cyrl-CS"/>
        </w:rPr>
        <w:t>и, одсеци</w:t>
      </w:r>
      <w:r>
        <w:rPr>
          <w:rFonts w:ascii="Times New Roman" w:hAnsi="Times New Roman" w:cs="Times New Roman"/>
          <w:b w:val="0"/>
          <w:lang w:val="sr-Cyrl-CS"/>
        </w:rPr>
        <w:t>,</w:t>
      </w:r>
      <w:r w:rsidR="00FD09BC">
        <w:rPr>
          <w:rFonts w:ascii="Times New Roman" w:hAnsi="Times New Roman" w:cs="Times New Roman"/>
          <w:b w:val="0"/>
          <w:lang w:val="sr-Cyrl-CS"/>
        </w:rPr>
        <w:t xml:space="preserve"> групе</w:t>
      </w:r>
      <w:r>
        <w:rPr>
          <w:rFonts w:ascii="Times New Roman" w:hAnsi="Times New Roman" w:cs="Times New Roman"/>
          <w:b w:val="0"/>
          <w:lang w:val="sr-Cyrl-CS"/>
        </w:rPr>
        <w:t xml:space="preserve"> и унутрашње организационе јединице</w:t>
      </w:r>
      <w:r w:rsidR="00DC43B7">
        <w:rPr>
          <w:rFonts w:ascii="Times New Roman" w:hAnsi="Times New Roman" w:cs="Times New Roman"/>
          <w:b w:val="0"/>
          <w:lang w:val="sr-Latn-RS"/>
        </w:rPr>
        <w:t xml:space="preserve"> </w:t>
      </w:r>
      <w:r w:rsidR="00DC43B7">
        <w:rPr>
          <w:rFonts w:ascii="Times New Roman" w:hAnsi="Times New Roman" w:cs="Times New Roman"/>
          <w:b w:val="0"/>
          <w:lang w:val="sr-Cyrl-RS"/>
        </w:rPr>
        <w:t>са другим називима, ако то више одговара</w:t>
      </w:r>
      <w:r>
        <w:rPr>
          <w:rFonts w:ascii="Times New Roman" w:hAnsi="Times New Roman" w:cs="Times New Roman"/>
          <w:b w:val="0"/>
          <w:lang w:val="sr-Cyrl-CS"/>
        </w:rPr>
        <w:t>,</w:t>
      </w:r>
      <w:r w:rsidR="00FF35BC">
        <w:rPr>
          <w:rFonts w:ascii="Times New Roman" w:hAnsi="Times New Roman" w:cs="Times New Roman"/>
          <w:b w:val="0"/>
          <w:lang w:val="sr-Cyrl-CS"/>
        </w:rPr>
        <w:t xml:space="preserve"> природи послова који треба</w:t>
      </w:r>
      <w:r w:rsidR="00DC43B7">
        <w:rPr>
          <w:rFonts w:ascii="Times New Roman" w:hAnsi="Times New Roman" w:cs="Times New Roman"/>
          <w:b w:val="0"/>
          <w:lang w:val="sr-Cyrl-CS"/>
        </w:rPr>
        <w:t xml:space="preserve"> да се обављају у тим јединицама.</w:t>
      </w:r>
    </w:p>
    <w:p w:rsidR="00021BBF" w:rsidRDefault="00021BBF" w:rsidP="00021BBF">
      <w:pPr>
        <w:pStyle w:val="clan"/>
        <w:spacing w:before="0" w:after="0"/>
        <w:ind w:firstLine="720"/>
        <w:jc w:val="both"/>
        <w:rPr>
          <w:rFonts w:ascii="Times New Roman" w:hAnsi="Times New Roman" w:cs="Times New Roman"/>
          <w:b w:val="0"/>
          <w:lang w:val="sr-Cyrl-CS"/>
        </w:rPr>
      </w:pPr>
      <w:r>
        <w:rPr>
          <w:rFonts w:ascii="Times New Roman" w:hAnsi="Times New Roman" w:cs="Times New Roman"/>
          <w:b w:val="0"/>
          <w:lang w:val="sr-Cyrl-CS"/>
        </w:rPr>
        <w:t>Сектор се образује за извршавање послова који представљају заокружену област рада.</w:t>
      </w:r>
    </w:p>
    <w:p w:rsidR="00021BBF" w:rsidRDefault="00021BBF" w:rsidP="00021BBF">
      <w:pPr>
        <w:pStyle w:val="clan"/>
        <w:spacing w:before="0" w:after="0"/>
        <w:ind w:firstLine="720"/>
        <w:jc w:val="both"/>
        <w:rPr>
          <w:rFonts w:ascii="Times New Roman" w:hAnsi="Times New Roman" w:cs="Times New Roman"/>
          <w:b w:val="0"/>
          <w:lang w:val="sr-Cyrl-CS"/>
        </w:rPr>
      </w:pPr>
      <w:r>
        <w:rPr>
          <w:rFonts w:ascii="Times New Roman" w:hAnsi="Times New Roman" w:cs="Times New Roman"/>
          <w:b w:val="0"/>
          <w:lang w:val="sr-Cyrl-CS"/>
        </w:rPr>
        <w:t>Одсек се образује за извршавање међусобно сро</w:t>
      </w:r>
      <w:r w:rsidR="00DC43B7">
        <w:rPr>
          <w:rFonts w:ascii="Times New Roman" w:hAnsi="Times New Roman" w:cs="Times New Roman"/>
          <w:b w:val="0"/>
          <w:lang w:val="sr-Cyrl-CS"/>
        </w:rPr>
        <w:t>дних</w:t>
      </w:r>
      <w:r>
        <w:rPr>
          <w:rFonts w:ascii="Times New Roman" w:hAnsi="Times New Roman" w:cs="Times New Roman"/>
          <w:b w:val="0"/>
          <w:lang w:val="sr-Cyrl-CS"/>
        </w:rPr>
        <w:t xml:space="preserve"> </w:t>
      </w:r>
      <w:r w:rsidR="00DC43B7">
        <w:rPr>
          <w:rFonts w:ascii="Times New Roman" w:hAnsi="Times New Roman" w:cs="Times New Roman"/>
          <w:b w:val="0"/>
          <w:lang w:val="sr-Cyrl-CS"/>
        </w:rPr>
        <w:t>послова</w:t>
      </w:r>
      <w:r>
        <w:rPr>
          <w:rFonts w:ascii="Times New Roman" w:hAnsi="Times New Roman" w:cs="Times New Roman"/>
          <w:b w:val="0"/>
          <w:lang w:val="sr-Cyrl-CS"/>
        </w:rPr>
        <w:t xml:space="preserve"> који захтевају непосредну међусобну организациону посебност.</w:t>
      </w:r>
    </w:p>
    <w:p w:rsidR="00021BBF" w:rsidRDefault="00021BBF" w:rsidP="00021BBF">
      <w:pPr>
        <w:pStyle w:val="clan"/>
        <w:spacing w:before="0" w:after="0"/>
        <w:ind w:firstLine="720"/>
        <w:jc w:val="both"/>
        <w:rPr>
          <w:rFonts w:ascii="Times New Roman" w:hAnsi="Times New Roman" w:cs="Times New Roman"/>
          <w:b w:val="0"/>
          <w:lang w:val="sr-Cyrl-CS"/>
        </w:rPr>
      </w:pPr>
      <w:r>
        <w:rPr>
          <w:rFonts w:ascii="Times New Roman" w:hAnsi="Times New Roman" w:cs="Times New Roman"/>
          <w:b w:val="0"/>
          <w:lang w:val="sr-Cyrl-CS"/>
        </w:rPr>
        <w:t>Група се образује за извршавање послова и</w:t>
      </w:r>
      <w:r w:rsidR="00DC43B7">
        <w:rPr>
          <w:rFonts w:ascii="Times New Roman" w:hAnsi="Times New Roman" w:cs="Times New Roman"/>
          <w:b w:val="0"/>
          <w:lang w:val="sr-Cyrl-CS"/>
        </w:rPr>
        <w:t>сте врсте или међусобно повезане послове</w:t>
      </w:r>
      <w:r>
        <w:rPr>
          <w:rFonts w:ascii="Times New Roman" w:hAnsi="Times New Roman" w:cs="Times New Roman"/>
          <w:b w:val="0"/>
          <w:lang w:val="sr-Cyrl-CS"/>
        </w:rPr>
        <w:t>.</w:t>
      </w:r>
    </w:p>
    <w:p w:rsidR="00021BBF" w:rsidRDefault="00021BBF" w:rsidP="00021BBF">
      <w:pPr>
        <w:pStyle w:val="clan"/>
        <w:spacing w:before="0" w:after="0"/>
        <w:ind w:firstLine="720"/>
        <w:jc w:val="both"/>
        <w:rPr>
          <w:rFonts w:ascii="Times New Roman" w:hAnsi="Times New Roman" w:cs="Times New Roman"/>
          <w:b w:val="0"/>
          <w:lang w:val="sr-Cyrl-CS"/>
        </w:rPr>
      </w:pPr>
      <w:r>
        <w:rPr>
          <w:rFonts w:ascii="Times New Roman" w:hAnsi="Times New Roman" w:cs="Times New Roman"/>
          <w:b w:val="0"/>
          <w:lang w:val="sr-Cyrl-CS"/>
        </w:rPr>
        <w:t>У Комуналној полицији могу се образовати подручне организационе јединице за градску општину или више њих или за подручје града.“</w:t>
      </w:r>
    </w:p>
    <w:p w:rsidR="00B94B65" w:rsidRDefault="00B94B65" w:rsidP="00FD09BC">
      <w:pPr>
        <w:pStyle w:val="clan"/>
        <w:spacing w:before="0"/>
        <w:jc w:val="left"/>
        <w:rPr>
          <w:rFonts w:ascii="Times New Roman" w:hAnsi="Times New Roman" w:cs="Times New Roman"/>
          <w:b w:val="0"/>
          <w:lang w:val="sr-Cyrl-CS"/>
        </w:rPr>
      </w:pPr>
    </w:p>
    <w:p w:rsidR="00FD09BC" w:rsidRDefault="00FD09BC" w:rsidP="00FD09BC">
      <w:pPr>
        <w:pStyle w:val="clan"/>
        <w:spacing w:before="0"/>
        <w:jc w:val="left"/>
        <w:rPr>
          <w:rFonts w:ascii="Times New Roman" w:hAnsi="Times New Roman" w:cs="Times New Roman"/>
          <w:lang w:val="sr-Cyrl-CS"/>
        </w:rPr>
      </w:pPr>
    </w:p>
    <w:p w:rsidR="00B94B65" w:rsidRDefault="003D6BB6" w:rsidP="00012789">
      <w:pPr>
        <w:pStyle w:val="clan"/>
        <w:spacing w:before="0"/>
        <w:rPr>
          <w:rFonts w:ascii="Times New Roman" w:hAnsi="Times New Roman" w:cs="Times New Roman"/>
          <w:lang w:val="sr-Cyrl-CS"/>
        </w:rPr>
      </w:pPr>
      <w:r w:rsidRPr="0072112A">
        <w:rPr>
          <w:rFonts w:ascii="Times New Roman" w:hAnsi="Times New Roman" w:cs="Times New Roman"/>
          <w:lang w:val="sr-Cyrl-CS"/>
        </w:rPr>
        <w:t xml:space="preserve">Члан </w:t>
      </w:r>
      <w:r w:rsidR="0056638A">
        <w:rPr>
          <w:rFonts w:ascii="Times New Roman" w:hAnsi="Times New Roman" w:cs="Times New Roman"/>
          <w:lang w:val="sr-Cyrl-CS"/>
        </w:rPr>
        <w:t>9</w:t>
      </w:r>
      <w:r w:rsidRPr="0072112A">
        <w:rPr>
          <w:rFonts w:ascii="Times New Roman" w:hAnsi="Times New Roman" w:cs="Times New Roman"/>
          <w:lang w:val="sr-Cyrl-CS"/>
        </w:rPr>
        <w:t xml:space="preserve">. </w:t>
      </w:r>
    </w:p>
    <w:p w:rsidR="00012789" w:rsidRPr="0072112A" w:rsidRDefault="00012789" w:rsidP="00012789">
      <w:pPr>
        <w:pStyle w:val="clan"/>
        <w:spacing w:before="0"/>
        <w:rPr>
          <w:rFonts w:ascii="Times New Roman" w:hAnsi="Times New Roman" w:cs="Times New Roman"/>
          <w:lang w:val="sr-Cyrl-CS"/>
        </w:rPr>
      </w:pPr>
    </w:p>
    <w:p w:rsidR="003D6BB6" w:rsidRDefault="003D6BB6" w:rsidP="003D6BB6">
      <w:pPr>
        <w:pStyle w:val="clan"/>
        <w:spacing w:before="0"/>
        <w:jc w:val="both"/>
        <w:rPr>
          <w:rFonts w:ascii="Times New Roman" w:hAnsi="Times New Roman" w:cs="Times New Roman"/>
          <w:b w:val="0"/>
          <w:lang w:val="sr-Cyrl-CS"/>
        </w:rPr>
      </w:pPr>
      <w:r>
        <w:rPr>
          <w:rFonts w:ascii="Times New Roman" w:hAnsi="Times New Roman" w:cs="Times New Roman"/>
          <w:b w:val="0"/>
          <w:lang w:val="sr-Cyrl-CS"/>
        </w:rPr>
        <w:tab/>
        <w:t>После члана 28. додаје се члан 28а који гласи:</w:t>
      </w:r>
    </w:p>
    <w:p w:rsidR="000E453A" w:rsidRDefault="003D6BB6" w:rsidP="000E453A">
      <w:pPr>
        <w:pStyle w:val="clan"/>
        <w:spacing w:before="0"/>
        <w:rPr>
          <w:rFonts w:ascii="Times New Roman" w:hAnsi="Times New Roman" w:cs="Times New Roman"/>
          <w:b w:val="0"/>
          <w:lang w:val="sr-Cyrl-CS"/>
        </w:rPr>
      </w:pPr>
      <w:r>
        <w:rPr>
          <w:rFonts w:ascii="Times New Roman" w:hAnsi="Times New Roman" w:cs="Times New Roman"/>
          <w:b w:val="0"/>
          <w:lang w:val="sr-Cyrl-CS"/>
        </w:rPr>
        <w:t>„Члан 28</w:t>
      </w:r>
      <w:r w:rsidR="000E453A">
        <w:rPr>
          <w:rFonts w:ascii="Times New Roman" w:hAnsi="Times New Roman" w:cs="Times New Roman"/>
          <w:b w:val="0"/>
          <w:lang w:val="sr-Cyrl-CS"/>
        </w:rPr>
        <w:t>а</w:t>
      </w:r>
    </w:p>
    <w:p w:rsidR="009343F5" w:rsidRDefault="000E453A" w:rsidP="0072112A">
      <w:pPr>
        <w:pStyle w:val="clan"/>
        <w:spacing w:before="0"/>
        <w:jc w:val="both"/>
        <w:rPr>
          <w:rFonts w:ascii="Times New Roman" w:hAnsi="Times New Roman" w:cs="Times New Roman"/>
          <w:b w:val="0"/>
          <w:lang w:val="sr-Cyrl-CS"/>
        </w:rPr>
      </w:pPr>
      <w:r>
        <w:rPr>
          <w:rFonts w:ascii="Times New Roman" w:hAnsi="Times New Roman" w:cs="Times New Roman"/>
          <w:b w:val="0"/>
          <w:lang w:val="sr-Cyrl-CS"/>
        </w:rPr>
        <w:tab/>
        <w:t>Сектором руководи руководил</w:t>
      </w:r>
      <w:r w:rsidR="00021BBF">
        <w:rPr>
          <w:rFonts w:ascii="Times New Roman" w:hAnsi="Times New Roman" w:cs="Times New Roman"/>
          <w:b w:val="0"/>
          <w:lang w:val="sr-Cyrl-CS"/>
        </w:rPr>
        <w:t xml:space="preserve">ац сектора, одсеком шеф одсека, </w:t>
      </w:r>
      <w:r>
        <w:rPr>
          <w:rFonts w:ascii="Times New Roman" w:hAnsi="Times New Roman" w:cs="Times New Roman"/>
          <w:b w:val="0"/>
          <w:lang w:val="sr-Cyrl-CS"/>
        </w:rPr>
        <w:t xml:space="preserve">групом координатор </w:t>
      </w:r>
      <w:r w:rsidR="00B3403B">
        <w:rPr>
          <w:rFonts w:ascii="Times New Roman" w:hAnsi="Times New Roman" w:cs="Times New Roman"/>
          <w:b w:val="0"/>
          <w:lang w:val="sr-Cyrl-CS"/>
        </w:rPr>
        <w:t>групе а</w:t>
      </w:r>
      <w:r w:rsidR="00021BBF">
        <w:rPr>
          <w:rFonts w:ascii="Times New Roman" w:hAnsi="Times New Roman" w:cs="Times New Roman"/>
          <w:b w:val="0"/>
          <w:lang w:val="sr-Cyrl-CS"/>
        </w:rPr>
        <w:t xml:space="preserve"> подручном организационом јединицом</w:t>
      </w:r>
      <w:r w:rsidR="00B3403B">
        <w:rPr>
          <w:rFonts w:ascii="Times New Roman" w:hAnsi="Times New Roman" w:cs="Times New Roman"/>
          <w:b w:val="0"/>
          <w:lang w:val="sr-Cyrl-CS"/>
        </w:rPr>
        <w:t xml:space="preserve"> шеф подручне организационе јединице.</w:t>
      </w:r>
      <w:r>
        <w:rPr>
          <w:rFonts w:ascii="Times New Roman" w:hAnsi="Times New Roman" w:cs="Times New Roman"/>
          <w:b w:val="0"/>
          <w:lang w:val="sr-Cyrl-CS"/>
        </w:rPr>
        <w:t>“</w:t>
      </w:r>
    </w:p>
    <w:p w:rsidR="0072112A" w:rsidRPr="0072112A" w:rsidRDefault="0072112A" w:rsidP="0072112A">
      <w:pPr>
        <w:pStyle w:val="clan"/>
        <w:spacing w:before="0"/>
        <w:jc w:val="both"/>
        <w:rPr>
          <w:rFonts w:ascii="Times New Roman" w:hAnsi="Times New Roman" w:cs="Times New Roman"/>
          <w:b w:val="0"/>
          <w:lang w:val="sr-Cyrl-CS"/>
        </w:rPr>
      </w:pPr>
    </w:p>
    <w:p w:rsidR="00BB5523" w:rsidRDefault="0056638A" w:rsidP="0048312B">
      <w:pPr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Члан 10</w:t>
      </w:r>
      <w:r w:rsidR="00BB5523" w:rsidRPr="00325E0C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:rsidR="001E3C94" w:rsidRDefault="001E3C94" w:rsidP="001E3C94">
      <w:pPr>
        <w:pStyle w:val="clan"/>
        <w:spacing w:before="0"/>
        <w:jc w:val="both"/>
        <w:rPr>
          <w:rFonts w:ascii="Times New Roman" w:hAnsi="Times New Roman" w:cs="Times New Roman"/>
        </w:rPr>
      </w:pPr>
      <w:r w:rsidRPr="00E64C42">
        <w:rPr>
          <w:rFonts w:ascii="Times New Roman" w:hAnsi="Times New Roman" w:cs="Times New Roman"/>
          <w:b w:val="0"/>
          <w:lang w:val="sr-Cyrl-RS"/>
        </w:rPr>
        <w:t>Члан 30. мења се и гласи</w:t>
      </w:r>
      <w:r>
        <w:rPr>
          <w:rFonts w:ascii="Times New Roman" w:hAnsi="Times New Roman" w:cs="Times New Roman"/>
          <w:b w:val="0"/>
          <w:lang w:val="sr-Cyrl-RS"/>
        </w:rPr>
        <w:t>:</w:t>
      </w:r>
    </w:p>
    <w:p w:rsidR="001E3C94" w:rsidRDefault="001E3C94" w:rsidP="001E3C94">
      <w:pPr>
        <w:pStyle w:val="clan"/>
        <w:spacing w:before="0"/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Cyrl-RS"/>
        </w:rPr>
        <w:t>„</w:t>
      </w:r>
      <w:proofErr w:type="spellStart"/>
      <w:r>
        <w:rPr>
          <w:rFonts w:ascii="Times New Roman" w:hAnsi="Times New Roman" w:cs="Times New Roman"/>
        </w:rPr>
        <w:t>Члан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CS"/>
        </w:rPr>
        <w:t>30</w:t>
      </w:r>
    </w:p>
    <w:p w:rsidR="001E3C94" w:rsidRDefault="001E3C94" w:rsidP="001E3C94">
      <w:pPr>
        <w:pStyle w:val="clan"/>
        <w:spacing w:before="0"/>
        <w:ind w:firstLine="720"/>
        <w:jc w:val="both"/>
        <w:rPr>
          <w:rFonts w:ascii="Times New Roman" w:hAnsi="Times New Roman" w:cs="Times New Roman"/>
          <w:b w:val="0"/>
          <w:lang w:val="sr-Cyrl-RS"/>
        </w:rPr>
      </w:pPr>
      <w:r w:rsidRPr="004F6FA6">
        <w:rPr>
          <w:rFonts w:ascii="Times New Roman" w:hAnsi="Times New Roman" w:cs="Times New Roman"/>
          <w:u w:val="single"/>
          <w:lang w:val="sr-Cyrl-RS"/>
        </w:rPr>
        <w:t>Секретаријат</w:t>
      </w:r>
      <w:r w:rsidR="002C1D80">
        <w:rPr>
          <w:rFonts w:ascii="Times New Roman" w:hAnsi="Times New Roman" w:cs="Times New Roman"/>
          <w:u w:val="single"/>
          <w:lang w:val="sr-Cyrl-RS"/>
        </w:rPr>
        <w:t xml:space="preserve"> </w:t>
      </w:r>
      <w:r w:rsidR="009313E2">
        <w:rPr>
          <w:rFonts w:ascii="Times New Roman" w:hAnsi="Times New Roman" w:cs="Times New Roman"/>
          <w:u w:val="single"/>
          <w:lang w:val="sr-Cyrl-RS"/>
        </w:rPr>
        <w:t>послове управе и грађанска стања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b w:val="0"/>
          <w:lang w:val="sr-Cyrl-RS"/>
        </w:rPr>
        <w:t xml:space="preserve">образује се за област грађанских стања и канцеларијског пословања. </w:t>
      </w:r>
    </w:p>
    <w:p w:rsidR="001E3C94" w:rsidRDefault="001E3C94" w:rsidP="001E3C94">
      <w:pPr>
        <w:pStyle w:val="clan"/>
        <w:spacing w:before="0" w:after="60"/>
        <w:ind w:firstLine="720"/>
        <w:jc w:val="both"/>
        <w:rPr>
          <w:rFonts w:ascii="Times New Roman" w:hAnsi="Times New Roman" w:cs="Times New Roman"/>
          <w:b w:val="0"/>
          <w:lang w:val="sr-Cyrl-RS"/>
        </w:rPr>
      </w:pPr>
      <w:r>
        <w:rPr>
          <w:rFonts w:ascii="Times New Roman" w:hAnsi="Times New Roman" w:cs="Times New Roman"/>
          <w:b w:val="0"/>
          <w:lang w:val="sr-Cyrl-RS"/>
        </w:rPr>
        <w:t xml:space="preserve">У Секретаријату се обављају следећи послови: </w:t>
      </w:r>
      <w:bookmarkStart w:id="5" w:name="OLE_LINK60"/>
      <w:bookmarkStart w:id="6" w:name="OLE_LINK61"/>
      <w:bookmarkStart w:id="7" w:name="OLE_LINK62"/>
      <w:proofErr w:type="spellStart"/>
      <w:r>
        <w:rPr>
          <w:rFonts w:ascii="Times New Roman" w:hAnsi="Times New Roman" w:cs="Times New Roman"/>
          <w:b w:val="0"/>
        </w:rPr>
        <w:t>припрема</w:t>
      </w:r>
      <w:proofErr w:type="spellEnd"/>
      <w:r>
        <w:rPr>
          <w:rFonts w:ascii="Times New Roman" w:hAnsi="Times New Roman" w:cs="Times New Roman"/>
          <w:b w:val="0"/>
        </w:rPr>
        <w:t xml:space="preserve"> и </w:t>
      </w:r>
      <w:proofErr w:type="spellStart"/>
      <w:r>
        <w:rPr>
          <w:rFonts w:ascii="Times New Roman" w:hAnsi="Times New Roman" w:cs="Times New Roman"/>
          <w:b w:val="0"/>
        </w:rPr>
        <w:t>израда</w:t>
      </w:r>
      <w:proofErr w:type="spellEnd"/>
      <w:r>
        <w:rPr>
          <w:rFonts w:ascii="Times New Roman" w:hAnsi="Times New Roman" w:cs="Times New Roman"/>
          <w:b w:val="0"/>
        </w:rPr>
        <w:t xml:space="preserve"> </w:t>
      </w:r>
      <w:proofErr w:type="spellStart"/>
      <w:r>
        <w:rPr>
          <w:rFonts w:ascii="Times New Roman" w:hAnsi="Times New Roman" w:cs="Times New Roman"/>
          <w:b w:val="0"/>
        </w:rPr>
        <w:t>нацрта</w:t>
      </w:r>
      <w:proofErr w:type="spellEnd"/>
      <w:r>
        <w:rPr>
          <w:rFonts w:ascii="Times New Roman" w:hAnsi="Times New Roman" w:cs="Times New Roman"/>
          <w:b w:val="0"/>
        </w:rPr>
        <w:t xml:space="preserve"> </w:t>
      </w:r>
      <w:r>
        <w:rPr>
          <w:rFonts w:ascii="Times New Roman" w:hAnsi="Times New Roman" w:cs="Times New Roman"/>
          <w:b w:val="0"/>
          <w:lang w:val="sr-Cyrl-CS"/>
        </w:rPr>
        <w:t>прописа</w:t>
      </w:r>
      <w:r>
        <w:rPr>
          <w:rFonts w:ascii="Times New Roman" w:hAnsi="Times New Roman" w:cs="Times New Roman"/>
          <w:b w:val="0"/>
        </w:rPr>
        <w:t xml:space="preserve"> </w:t>
      </w:r>
      <w:proofErr w:type="spellStart"/>
      <w:r>
        <w:rPr>
          <w:rFonts w:ascii="Times New Roman" w:hAnsi="Times New Roman" w:cs="Times New Roman"/>
          <w:b w:val="0"/>
        </w:rPr>
        <w:t>из</w:t>
      </w:r>
      <w:proofErr w:type="spellEnd"/>
      <w:r>
        <w:rPr>
          <w:rFonts w:ascii="Times New Roman" w:hAnsi="Times New Roman" w:cs="Times New Roman"/>
          <w:b w:val="0"/>
        </w:rPr>
        <w:t xml:space="preserve"> </w:t>
      </w:r>
      <w:proofErr w:type="spellStart"/>
      <w:r>
        <w:rPr>
          <w:rFonts w:ascii="Times New Roman" w:hAnsi="Times New Roman" w:cs="Times New Roman"/>
          <w:b w:val="0"/>
        </w:rPr>
        <w:t>надлежн</w:t>
      </w:r>
      <w:proofErr w:type="spellEnd"/>
      <w:r>
        <w:rPr>
          <w:rFonts w:ascii="Times New Roman" w:hAnsi="Times New Roman" w:cs="Times New Roman"/>
          <w:b w:val="0"/>
          <w:lang w:val="sr-Cyrl-RS"/>
        </w:rPr>
        <w:t>ости Секретаријата</w:t>
      </w:r>
      <w:r>
        <w:rPr>
          <w:rFonts w:ascii="Times New Roman" w:hAnsi="Times New Roman" w:cs="Times New Roman"/>
          <w:b w:val="0"/>
        </w:rPr>
        <w:t xml:space="preserve"> и </w:t>
      </w:r>
      <w:proofErr w:type="spellStart"/>
      <w:r>
        <w:rPr>
          <w:rFonts w:ascii="Times New Roman" w:hAnsi="Times New Roman" w:cs="Times New Roman"/>
          <w:b w:val="0"/>
        </w:rPr>
        <w:t>праћење</w:t>
      </w:r>
      <w:proofErr w:type="spellEnd"/>
      <w:r>
        <w:rPr>
          <w:rFonts w:ascii="Times New Roman" w:hAnsi="Times New Roman" w:cs="Times New Roman"/>
          <w:b w:val="0"/>
        </w:rPr>
        <w:t xml:space="preserve"> </w:t>
      </w:r>
      <w:proofErr w:type="spellStart"/>
      <w:r>
        <w:rPr>
          <w:rFonts w:ascii="Times New Roman" w:hAnsi="Times New Roman" w:cs="Times New Roman"/>
          <w:b w:val="0"/>
        </w:rPr>
        <w:t>спровођења</w:t>
      </w:r>
      <w:proofErr w:type="spellEnd"/>
      <w:r>
        <w:rPr>
          <w:rFonts w:ascii="Times New Roman" w:hAnsi="Times New Roman" w:cs="Times New Roman"/>
          <w:b w:val="0"/>
        </w:rPr>
        <w:t xml:space="preserve"> </w:t>
      </w:r>
      <w:proofErr w:type="spellStart"/>
      <w:r>
        <w:rPr>
          <w:rFonts w:ascii="Times New Roman" w:hAnsi="Times New Roman" w:cs="Times New Roman"/>
          <w:b w:val="0"/>
        </w:rPr>
        <w:t>тих</w:t>
      </w:r>
      <w:proofErr w:type="spellEnd"/>
      <w:r>
        <w:rPr>
          <w:rFonts w:ascii="Times New Roman" w:hAnsi="Times New Roman" w:cs="Times New Roman"/>
          <w:b w:val="0"/>
        </w:rPr>
        <w:t xml:space="preserve"> </w:t>
      </w:r>
      <w:r>
        <w:rPr>
          <w:rFonts w:ascii="Times New Roman" w:hAnsi="Times New Roman" w:cs="Times New Roman"/>
          <w:b w:val="0"/>
          <w:lang w:val="sr-Cyrl-RS"/>
        </w:rPr>
        <w:t>прописа;</w:t>
      </w:r>
      <w:r>
        <w:rPr>
          <w:rFonts w:ascii="Times New Roman" w:hAnsi="Times New Roman" w:cs="Times New Roman"/>
          <w:b w:val="0"/>
          <w:lang w:val="sr-Latn-RS"/>
        </w:rPr>
        <w:t xml:space="preserve"> </w:t>
      </w:r>
      <w:r>
        <w:rPr>
          <w:rFonts w:ascii="Times New Roman" w:hAnsi="Times New Roman" w:cs="Times New Roman"/>
          <w:b w:val="0"/>
          <w:lang w:val="sr-Cyrl-RS"/>
        </w:rPr>
        <w:t xml:space="preserve">вођење поступка и </w:t>
      </w:r>
      <w:r>
        <w:rPr>
          <w:rFonts w:ascii="Times New Roman" w:hAnsi="Times New Roman" w:cs="Times New Roman"/>
          <w:b w:val="0"/>
          <w:lang w:val="sr-Cyrl-RS"/>
        </w:rPr>
        <w:lastRenderedPageBreak/>
        <w:t xml:space="preserve">одлучивање у управним стварима из области </w:t>
      </w:r>
      <w:bookmarkEnd w:id="5"/>
      <w:bookmarkEnd w:id="6"/>
      <w:bookmarkEnd w:id="7"/>
      <w:r>
        <w:rPr>
          <w:rFonts w:ascii="Times New Roman" w:hAnsi="Times New Roman" w:cs="Times New Roman"/>
          <w:b w:val="0"/>
          <w:lang w:val="sr-Cyrl-RS"/>
        </w:rPr>
        <w:t>личног стања грађана, матичарски послови за територију града Ниша и за подручје АП Косово и Метохија за град Приштину и општине: Подујево, Глоговац, Обилић, Липљан и Косово Поље;</w:t>
      </w:r>
      <w:r>
        <w:rPr>
          <w:rFonts w:ascii="Times New Roman" w:hAnsi="Times New Roman" w:cs="Times New Roman"/>
          <w:b w:val="0"/>
          <w:lang w:val="sr-Latn-RS"/>
        </w:rPr>
        <w:t xml:space="preserve"> </w:t>
      </w:r>
      <w:r>
        <w:rPr>
          <w:rFonts w:ascii="Times New Roman" w:hAnsi="Times New Roman" w:cs="Times New Roman"/>
          <w:b w:val="0"/>
          <w:lang w:val="sr-Cyrl-RS"/>
        </w:rPr>
        <w:t xml:space="preserve">вођење бирачког списка и његово ажурирање; канцеларијско пословање, </w:t>
      </w:r>
      <w:r w:rsidR="00882CEE">
        <w:rPr>
          <w:rFonts w:ascii="Times New Roman" w:hAnsi="Times New Roman" w:cs="Times New Roman"/>
          <w:b w:val="0"/>
          <w:lang w:val="sr-Cyrl-RS"/>
        </w:rPr>
        <w:t xml:space="preserve">послови евиденције печата; </w:t>
      </w:r>
      <w:r w:rsidR="006961EF">
        <w:rPr>
          <w:rFonts w:ascii="Times New Roman" w:hAnsi="Times New Roman" w:cs="Times New Roman"/>
          <w:b w:val="0"/>
          <w:lang w:val="sr-Cyrl-RS"/>
        </w:rPr>
        <w:t xml:space="preserve">праћење и примена прописа којима се уређује информациони систем е-ЗУП, предузимање свих неопходних радњи за орган, односно Градску управу, ради укључивањна у систем е-ЗУП, као и координација и пружање стручне помоћи свим организационим облицима у оквиру ГУ, у циљу што ефикасније имплементације е-ЗУП-а; </w:t>
      </w:r>
      <w:r w:rsidR="009077CA">
        <w:rPr>
          <w:rFonts w:ascii="Times New Roman" w:hAnsi="Times New Roman" w:cs="Times New Roman"/>
          <w:b w:val="0"/>
          <w:lang w:val="sr-Cyrl-RS"/>
        </w:rPr>
        <w:t xml:space="preserve">административно-технички и оперативни послови за потребе Градске управе; </w:t>
      </w:r>
      <w:r>
        <w:rPr>
          <w:rFonts w:ascii="Times New Roman" w:hAnsi="Times New Roman" w:cs="Times New Roman"/>
          <w:b w:val="0"/>
          <w:lang w:val="sr-Cyrl-RS"/>
        </w:rPr>
        <w:t>послови пријемне канцеларије, писарнице, архиве и доставне службе;</w:t>
      </w:r>
      <w:r>
        <w:rPr>
          <w:rFonts w:ascii="Times New Roman" w:hAnsi="Times New Roman" w:cs="Times New Roman"/>
          <w:b w:val="0"/>
          <w:lang w:val="sr-Latn-RS"/>
        </w:rPr>
        <w:t xml:space="preserve"> </w:t>
      </w:r>
      <w:r>
        <w:rPr>
          <w:rFonts w:ascii="Times New Roman" w:hAnsi="Times New Roman" w:cs="Times New Roman"/>
          <w:b w:val="0"/>
          <w:lang w:val="sr-Cyrl-RS"/>
        </w:rPr>
        <w:t>послови месних канцеларија и пружање помоћи месним заједницама</w:t>
      </w:r>
      <w:r w:rsidR="00FF35BC">
        <w:rPr>
          <w:rFonts w:ascii="Times New Roman" w:hAnsi="Times New Roman" w:cs="Times New Roman"/>
          <w:b w:val="0"/>
          <w:lang w:val="sr-Cyrl-RS"/>
        </w:rPr>
        <w:t>; сарадња са удружењима грађана</w:t>
      </w:r>
      <w:r>
        <w:rPr>
          <w:rFonts w:ascii="Times New Roman" w:hAnsi="Times New Roman" w:cs="Times New Roman"/>
          <w:b w:val="0"/>
          <w:lang w:val="sr-Cyrl-RS"/>
        </w:rPr>
        <w:t xml:space="preserve"> и невладиним организацијама;</w:t>
      </w:r>
      <w:r>
        <w:rPr>
          <w:rFonts w:ascii="Times New Roman" w:hAnsi="Times New Roman" w:cs="Times New Roman"/>
          <w:b w:val="0"/>
          <w:lang w:val="sr-Latn-RS"/>
        </w:rPr>
        <w:t xml:space="preserve"> </w:t>
      </w:r>
      <w:r>
        <w:rPr>
          <w:rFonts w:ascii="Times New Roman" w:hAnsi="Times New Roman" w:cs="Times New Roman"/>
          <w:b w:val="0"/>
          <w:noProof/>
          <w:color w:val="000000" w:themeColor="text1"/>
          <w:lang w:val="sr-Cyrl-CS"/>
        </w:rPr>
        <w:t>учешће у припреми и реализацији</w:t>
      </w:r>
      <w:r>
        <w:rPr>
          <w:rFonts w:ascii="Times New Roman" w:hAnsi="Times New Roman" w:cs="Times New Roman"/>
          <w:b w:val="0"/>
          <w:noProof/>
          <w:color w:val="000000" w:themeColor="text1"/>
          <w:lang w:val="sr-Latn-RS"/>
        </w:rPr>
        <w:t xml:space="preserve"> Одлуке о буџету Града</w:t>
      </w:r>
      <w:r>
        <w:rPr>
          <w:rFonts w:ascii="Times New Roman" w:hAnsi="Times New Roman" w:cs="Times New Roman"/>
          <w:b w:val="0"/>
          <w:noProof/>
          <w:color w:val="000000" w:themeColor="text1"/>
          <w:lang w:val="sr-Cyrl-CS"/>
        </w:rPr>
        <w:t xml:space="preserve">; </w:t>
      </w:r>
      <w:r>
        <w:rPr>
          <w:rFonts w:ascii="Times New Roman" w:hAnsi="Times New Roman" w:cs="Times New Roman"/>
          <w:b w:val="0"/>
          <w:lang w:val="sr-Cyrl-RS"/>
        </w:rPr>
        <w:t xml:space="preserve">учешће у </w:t>
      </w:r>
      <w:r>
        <w:rPr>
          <w:rFonts w:ascii="Times New Roman" w:hAnsi="Times New Roman" w:cs="Times New Roman"/>
          <w:b w:val="0"/>
          <w:lang w:val="sr-Cyrl-CS"/>
        </w:rPr>
        <w:t>припреми документације за јавне набавке из надлежности секретаријата</w:t>
      </w:r>
      <w:r>
        <w:rPr>
          <w:rFonts w:ascii="Times New Roman" w:hAnsi="Times New Roman" w:cs="Times New Roman"/>
          <w:b w:val="0"/>
          <w:lang w:val="sr-Cyrl-RS"/>
        </w:rPr>
        <w:t>.</w:t>
      </w:r>
    </w:p>
    <w:p w:rsidR="001E3C94" w:rsidRDefault="001E3C94" w:rsidP="001E3C9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</w:t>
      </w:r>
      <w:bookmarkStart w:id="8" w:name="OLE_LINK95"/>
      <w:bookmarkStart w:id="9" w:name="OLE_LINK96"/>
      <w:bookmarkStart w:id="10" w:name="OLE_LINK97"/>
      <w:bookmarkStart w:id="11" w:name="OLE_LINK98"/>
      <w:bookmarkStart w:id="12" w:name="OLE_LINK99"/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>Секретаријат обавља и друге послове у складу са законом и другим прописима.</w:t>
      </w:r>
      <w:bookmarkEnd w:id="8"/>
      <w:bookmarkEnd w:id="9"/>
      <w:bookmarkEnd w:id="10"/>
      <w:bookmarkEnd w:id="11"/>
      <w:bookmarkEnd w:id="12"/>
    </w:p>
    <w:p w:rsidR="001E3C94" w:rsidRPr="00266DCC" w:rsidRDefault="001E3C94" w:rsidP="001E3C94">
      <w:pPr>
        <w:pStyle w:val="Normal3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bookmarkStart w:id="13" w:name="OLE_LINK55"/>
      <w:bookmarkStart w:id="14" w:name="OLE_LINK56"/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Градски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услужни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центар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јединица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у саставу,</w:t>
      </w:r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обављају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послови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надлежности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Г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радск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управ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,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други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послови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пружања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услуга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грађанима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>“</w:t>
      </w:r>
      <w:proofErr w:type="gramEnd"/>
    </w:p>
    <w:bookmarkEnd w:id="13"/>
    <w:bookmarkEnd w:id="14"/>
    <w:p w:rsidR="001E3C94" w:rsidRDefault="001E3C94" w:rsidP="001E3C94">
      <w:pPr>
        <w:pStyle w:val="Normal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94B65" w:rsidRDefault="00B94B65" w:rsidP="001E3C94">
      <w:pPr>
        <w:pStyle w:val="Normal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55B8A" w:rsidRDefault="0056638A" w:rsidP="00155B8A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Члан 11</w:t>
      </w:r>
      <w:r w:rsidR="00155B8A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:rsidR="000D27FD" w:rsidRPr="009077CA" w:rsidRDefault="00155B8A" w:rsidP="00B94B65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9077CA">
        <w:rPr>
          <w:rFonts w:ascii="Times New Roman" w:hAnsi="Times New Roman" w:cs="Times New Roman"/>
          <w:sz w:val="24"/>
          <w:szCs w:val="24"/>
          <w:lang w:val="sr-Cyrl-RS"/>
        </w:rPr>
        <w:t>У члану 33. у ставу 2 после речи:“ учествовање у изради стратешких, планских и програмских докумената;</w:t>
      </w:r>
      <w:r w:rsidR="000C65C5" w:rsidRPr="009077CA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Pr="009077CA">
        <w:rPr>
          <w:rFonts w:ascii="Times New Roman" w:hAnsi="Times New Roman" w:cs="Times New Roman"/>
          <w:sz w:val="24"/>
          <w:szCs w:val="24"/>
          <w:lang w:val="sr-Cyrl-RS"/>
        </w:rPr>
        <w:t xml:space="preserve"> додају се речи: “</w:t>
      </w:r>
      <w:r w:rsidRPr="009077CA">
        <w:rPr>
          <w:rFonts w:ascii="Times New Roman" w:hAnsi="Times New Roman" w:cs="Times New Roman"/>
          <w:b/>
          <w:sz w:val="24"/>
          <w:szCs w:val="24"/>
          <w:lang w:val="sr-Cyrl-RS"/>
        </w:rPr>
        <w:t>припрема Програма капиталног инвестирања у нефинансијску имовину-машине и опрему за потребе установа у области образовања и васпитања.</w:t>
      </w:r>
      <w:r w:rsidR="00B94B65" w:rsidRPr="009077CA">
        <w:rPr>
          <w:rFonts w:ascii="Times New Roman" w:hAnsi="Times New Roman" w:cs="Times New Roman"/>
          <w:b/>
          <w:sz w:val="24"/>
          <w:szCs w:val="24"/>
          <w:lang w:val="sr-Cyrl-RS"/>
        </w:rPr>
        <w:t>“</w:t>
      </w:r>
    </w:p>
    <w:p w:rsidR="00B94B65" w:rsidRPr="009077CA" w:rsidRDefault="00B94B65" w:rsidP="00EB3F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B3F22" w:rsidRDefault="0056638A" w:rsidP="00EB3F22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Члан 12</w:t>
      </w:r>
      <w:r w:rsidR="00EB3F22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:rsidR="00EB3F22" w:rsidRPr="009077CA" w:rsidRDefault="00EB3F22" w:rsidP="00EB3F2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077CA">
        <w:rPr>
          <w:rFonts w:ascii="Times New Roman" w:hAnsi="Times New Roman" w:cs="Times New Roman"/>
          <w:sz w:val="24"/>
          <w:szCs w:val="24"/>
          <w:lang w:val="sr-Cyrl-RS"/>
        </w:rPr>
        <w:t xml:space="preserve">У члану 34. у ставу 2 после речи:“ </w:t>
      </w:r>
      <w:r w:rsidR="000C65C5" w:rsidRPr="009077CA">
        <w:rPr>
          <w:rFonts w:ascii="Times New Roman" w:hAnsi="Times New Roman" w:cs="Times New Roman"/>
          <w:sz w:val="24"/>
          <w:szCs w:val="24"/>
          <w:lang w:val="sr-Cyrl-RS"/>
        </w:rPr>
        <w:t>расподелу средстава за суфинансирање програма и пројеката у области културе и вршење надзора над коришћењем тих средстава</w:t>
      </w:r>
      <w:r w:rsidRPr="009077CA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 w:rsidR="000C65C5" w:rsidRPr="009077CA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Pr="009077CA">
        <w:rPr>
          <w:rFonts w:ascii="Times New Roman" w:hAnsi="Times New Roman" w:cs="Times New Roman"/>
          <w:sz w:val="24"/>
          <w:szCs w:val="24"/>
          <w:lang w:val="sr-Cyrl-RS"/>
        </w:rPr>
        <w:t>додају се речи: “</w:t>
      </w:r>
      <w:r w:rsidRPr="009077CA">
        <w:rPr>
          <w:rFonts w:ascii="Times New Roman" w:hAnsi="Times New Roman" w:cs="Times New Roman"/>
          <w:b/>
          <w:sz w:val="24"/>
          <w:szCs w:val="24"/>
          <w:lang w:val="sr-Cyrl-RS"/>
        </w:rPr>
        <w:t>припрема Програма капиталног инвестирања у нефинансијску имовину-машине и опрему за потребе установа у области културе</w:t>
      </w:r>
      <w:r w:rsidRPr="009077CA">
        <w:rPr>
          <w:rFonts w:ascii="Times New Roman" w:hAnsi="Times New Roman" w:cs="Times New Roman"/>
          <w:sz w:val="24"/>
          <w:szCs w:val="24"/>
          <w:lang w:val="sr-Cyrl-RS"/>
        </w:rPr>
        <w:t>.“</w:t>
      </w:r>
    </w:p>
    <w:p w:rsidR="00EB3F22" w:rsidRPr="009077CA" w:rsidRDefault="00EB3F22" w:rsidP="00EB3F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6638A" w:rsidRPr="009077CA" w:rsidRDefault="0056638A" w:rsidP="001E3C94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1E3C94" w:rsidRDefault="0056638A" w:rsidP="001E3C94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Члан 13.</w:t>
      </w:r>
    </w:p>
    <w:p w:rsidR="003B4CA7" w:rsidRDefault="003B4CA7" w:rsidP="003B4C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4CA7">
        <w:rPr>
          <w:rFonts w:ascii="Times New Roman" w:hAnsi="Times New Roman" w:cs="Times New Roman"/>
          <w:sz w:val="24"/>
          <w:szCs w:val="24"/>
          <w:lang w:val="sr-Cyrl-RS"/>
        </w:rPr>
        <w:t>У члану 35. став 2. мења се и гласи:</w:t>
      </w:r>
    </w:p>
    <w:p w:rsidR="003B4CA7" w:rsidRPr="003B4CA7" w:rsidRDefault="003B4CA7" w:rsidP="003B4C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6638A" w:rsidRPr="009077CA" w:rsidRDefault="0056638A" w:rsidP="00372A4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6638A">
        <w:rPr>
          <w:rFonts w:ascii="Times New Roman" w:hAnsi="Times New Roman" w:cs="Times New Roman"/>
          <w:sz w:val="24"/>
          <w:szCs w:val="24"/>
          <w:lang w:val="sr-Cyrl-RS"/>
        </w:rPr>
        <w:t xml:space="preserve">„У Секретаријату се обављају   следећи послови: обезбеђивање услова за </w:t>
      </w:r>
      <w:r w:rsidRPr="0056638A">
        <w:rPr>
          <w:rFonts w:ascii="Times New Roman" w:hAnsi="Times New Roman" w:cs="Times New Roman"/>
          <w:b/>
          <w:sz w:val="24"/>
          <w:szCs w:val="24"/>
          <w:lang w:val="sr-Cyrl-RS"/>
        </w:rPr>
        <w:t>развој, унапређење</w:t>
      </w:r>
      <w:r w:rsidRPr="0056638A">
        <w:rPr>
          <w:rFonts w:ascii="Times New Roman" w:hAnsi="Times New Roman" w:cs="Times New Roman"/>
          <w:sz w:val="24"/>
          <w:szCs w:val="24"/>
          <w:lang w:val="sr-Cyrl-RS"/>
        </w:rPr>
        <w:t xml:space="preserve"> и спровођење омладинске политике на нивоу Града; обезбеђивање услова за реализацију стратешких докумената Републике Србије и града у области омладинске  политике и спорта, припрема акционих планова за младе  и програма развоја у области спорта и  предлога других прописа  којима се остварује  јавни  интерес  у области  омладинског сектора и спорта,  као и њихово праћење; </w:t>
      </w:r>
      <w:r w:rsidRPr="0056638A">
        <w:rPr>
          <w:rFonts w:ascii="Times New Roman" w:hAnsi="Times New Roman" w:cs="Times New Roman"/>
          <w:b/>
          <w:sz w:val="24"/>
          <w:szCs w:val="24"/>
          <w:lang w:val="sr-Cyrl-RS"/>
        </w:rPr>
        <w:t>послове у вези са учествовањем у интернационалним, националним и локалним пројектима за младе,</w:t>
      </w:r>
      <w:r w:rsidRPr="0056638A">
        <w:rPr>
          <w:rFonts w:ascii="Times New Roman" w:hAnsi="Times New Roman" w:cs="Times New Roman"/>
          <w:sz w:val="24"/>
          <w:szCs w:val="24"/>
          <w:lang w:val="sr-Cyrl-RS"/>
        </w:rPr>
        <w:t xml:space="preserve"> стручне и административне послове везане за расписивање и спровођење јавних конкурса за пројекте </w:t>
      </w:r>
      <w:r w:rsidRPr="0056638A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за младе, стипендије ради спортског усавршавања категорисаних спортиста, посебно перспективних спортиста и програма спортских организација, као израда предлога аката из надлежности комисија и других радних тела органа Града; обезбеђивање услова за рад  установа као и  вршење оснивачких права над установама преко којих се остварује јавни интерес у области омладинског сектора и спорта, а које су основане од стране Града, вршењe надзора над законитошћу рада, праћењe и обезбеђивањe њиховог функционисања; едукацију удружења младих, удружења за младе и спортских организација за израду програма и пројеката, финансијских планова и правдања у вези њихове реализације; припрема и израда нацрта прописа из надлежности Секретаријата и праћење спровођења тих прописа; израду извештаја, анализа и информација из области омладине и спорта за потребе органа града и других субјеката републичког и локалног нивоа; подстицање и праћење рада удружења младих, удружења за младе и њихових савеза на територији града, стварање услова за изградњу и јачање њихових капацитета и  активно учешће у спровођењу омладинске политике; остваривање сарадње са свим субјектима омладинске политике  и спорта на нивоу града и  републике, подстицање и остваривање међународне сарадње у области омладинског сектора и спорта и промовисање омладинских  и спортских организација, удружења и савеза; припрему и спровођење програма и мера примарне превенције болести зависности и програма који утичу на смањење ризичног понашања младих, усмерених на заштиту младих од насиља и повећање безбедности, као и унапређивање безбедносне културе међу младима; планирање и обезбеђивање средстава за задовољавање потреба грађана у области спорта кроз финансирање и суфинансирање програма и пројеката спортских организација у областима спорта, као што су: спортска рекреација, предшколски и школски спорт, организовање спортских кампова, одржавања спортских такмичења и манифестација од значаја за град, учешће спортских организација у домаћим и европским клупским такмичењима и другим областима у складу са прописима; евидентирање, праћење и контрола коришћења средстава која Град обезбеђује за финансирање омладинских пројеката, као и задовољавање потреба грађана у области спорта; организацију доделе награда и признања за постигнуте спортске резултате и допринос развоју спорта; израду предлога аката у другостепеном поступку по приговорима спортских организација на акта органа града; предузимање правних радњи за потребе судских и других поступака које пред судовима предузима Правобранилаштво Града Ниша; планирање распореда коришћења спортских објеката у власништву Града и праћење његове реализације; учешће у припреми и реализацији Одлуке о буџету Града; учешће у припреми документације за јавне набавке из надлежности секретаријата</w:t>
      </w:r>
      <w:r w:rsidRPr="0056638A">
        <w:rPr>
          <w:rFonts w:ascii="Times New Roman" w:hAnsi="Times New Roman" w:cs="Times New Roman"/>
          <w:sz w:val="24"/>
          <w:szCs w:val="24"/>
          <w:lang w:val="sr-Latn-RS"/>
        </w:rPr>
        <w:t>,</w:t>
      </w:r>
      <w:r w:rsidRPr="005663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9077CA">
        <w:rPr>
          <w:rFonts w:ascii="Times New Roman" w:hAnsi="Times New Roman" w:cs="Times New Roman"/>
          <w:sz w:val="24"/>
          <w:szCs w:val="24"/>
          <w:lang w:val="sr-Cyrl-RS"/>
        </w:rPr>
        <w:t>послови у вези одржавања спортске инфраструктуре у делу који се односи на машине и опреме.</w:t>
      </w:r>
      <w:r w:rsidR="00372A4D" w:rsidRPr="009077CA">
        <w:rPr>
          <w:rFonts w:ascii="Times New Roman" w:hAnsi="Times New Roman" w:cs="Times New Roman"/>
          <w:sz w:val="24"/>
          <w:szCs w:val="24"/>
          <w:lang w:val="sr-Cyrl-RS"/>
        </w:rPr>
        <w:t>“</w:t>
      </w:r>
    </w:p>
    <w:p w:rsidR="00AB5FB9" w:rsidRPr="0056638A" w:rsidRDefault="00AB5FB9" w:rsidP="00372A4D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155B8A" w:rsidRDefault="00E8725B" w:rsidP="00155B8A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Члан 14</w:t>
      </w:r>
      <w:r w:rsidR="00155B8A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:rsidR="006611ED" w:rsidRPr="009077CA" w:rsidRDefault="00404E8C" w:rsidP="00661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Pr="009077CA">
        <w:rPr>
          <w:rFonts w:ascii="Times New Roman" w:hAnsi="Times New Roman" w:cs="Times New Roman"/>
          <w:sz w:val="24"/>
          <w:szCs w:val="24"/>
          <w:lang w:val="sr-Cyrl-RS"/>
        </w:rPr>
        <w:t>У члану 42б. у ставу 2 после речи:“</w:t>
      </w:r>
      <w:r w:rsidR="00417AA5" w:rsidRPr="009077CA">
        <w:rPr>
          <w:rFonts w:ascii="Times New Roman" w:hAnsi="Times New Roman" w:cs="Times New Roman"/>
          <w:sz w:val="24"/>
          <w:szCs w:val="24"/>
          <w:lang w:val="sr-Cyrl-RS"/>
        </w:rPr>
        <w:t xml:space="preserve"> израда П</w:t>
      </w:r>
      <w:r w:rsidR="00090DA7" w:rsidRPr="009077CA">
        <w:rPr>
          <w:rFonts w:ascii="Times New Roman" w:hAnsi="Times New Roman" w:cs="Times New Roman"/>
          <w:sz w:val="24"/>
          <w:szCs w:val="24"/>
          <w:lang w:val="sr-Cyrl-RS"/>
        </w:rPr>
        <w:t>рограма (капиталног) инвестирања у нефинансијску имовину</w:t>
      </w:r>
      <w:r w:rsidR="00F978DC" w:rsidRPr="009077CA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090DA7" w:rsidRPr="009077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978DC" w:rsidRPr="009077CA">
        <w:rPr>
          <w:rFonts w:ascii="Times New Roman" w:hAnsi="Times New Roman" w:cs="Times New Roman"/>
          <w:sz w:val="24"/>
          <w:szCs w:val="24"/>
          <w:lang w:val="sr-Cyrl-RS"/>
        </w:rPr>
        <w:t>додају</w:t>
      </w:r>
      <w:r w:rsidR="00372A4D" w:rsidRPr="009077CA">
        <w:rPr>
          <w:rFonts w:ascii="Times New Roman" w:hAnsi="Times New Roman" w:cs="Times New Roman"/>
          <w:sz w:val="24"/>
          <w:szCs w:val="24"/>
          <w:lang w:val="sr-Cyrl-RS"/>
        </w:rPr>
        <w:t xml:space="preserve"> се</w:t>
      </w:r>
      <w:r w:rsidR="00F978DC" w:rsidRPr="009077CA">
        <w:rPr>
          <w:rFonts w:ascii="Times New Roman" w:hAnsi="Times New Roman" w:cs="Times New Roman"/>
          <w:sz w:val="24"/>
          <w:szCs w:val="24"/>
          <w:lang w:val="sr-Cyrl-RS"/>
        </w:rPr>
        <w:t xml:space="preserve"> речи „-</w:t>
      </w:r>
      <w:r w:rsidR="00090DA7" w:rsidRPr="009077CA">
        <w:rPr>
          <w:rFonts w:ascii="Times New Roman" w:hAnsi="Times New Roman" w:cs="Times New Roman"/>
          <w:sz w:val="24"/>
          <w:szCs w:val="24"/>
          <w:lang w:val="sr-Cyrl-RS"/>
        </w:rPr>
        <w:t xml:space="preserve">објекти у јавној својини </w:t>
      </w:r>
      <w:r w:rsidR="000C65C5" w:rsidRPr="009077CA">
        <w:rPr>
          <w:rFonts w:ascii="Times New Roman" w:hAnsi="Times New Roman" w:cs="Times New Roman"/>
          <w:sz w:val="24"/>
          <w:szCs w:val="24"/>
          <w:lang w:val="sr-Cyrl-RS"/>
        </w:rPr>
        <w:t>(зграде и грађевински објекти</w:t>
      </w:r>
      <w:r w:rsidR="006611ED" w:rsidRPr="009077CA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F978DC" w:rsidRPr="009077CA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6611ED" w:rsidRPr="009077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9F427D" w:rsidRPr="009077CA" w:rsidRDefault="009F427D" w:rsidP="00404E8C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090DA7" w:rsidRPr="009077CA" w:rsidRDefault="00E8725B" w:rsidP="00090DA7">
      <w:pPr>
        <w:pStyle w:val="clan"/>
        <w:spacing w:before="0"/>
        <w:rPr>
          <w:rFonts w:ascii="Times New Roman" w:hAnsi="Times New Roman" w:cs="Times New Roman"/>
          <w:lang w:val="sr-Cyrl-CS"/>
        </w:rPr>
      </w:pPr>
      <w:r w:rsidRPr="009077CA">
        <w:rPr>
          <w:rFonts w:ascii="Times New Roman" w:hAnsi="Times New Roman" w:cs="Times New Roman"/>
          <w:lang w:val="sr-Cyrl-CS"/>
        </w:rPr>
        <w:t>Члан 15</w:t>
      </w:r>
      <w:r w:rsidR="00090DA7" w:rsidRPr="009077CA">
        <w:rPr>
          <w:rFonts w:ascii="Times New Roman" w:hAnsi="Times New Roman" w:cs="Times New Roman"/>
          <w:lang w:val="sr-Cyrl-CS"/>
        </w:rPr>
        <w:t>.</w:t>
      </w:r>
    </w:p>
    <w:p w:rsidR="000D27FD" w:rsidRDefault="000D27FD" w:rsidP="000D27FD">
      <w:pPr>
        <w:pStyle w:val="clan"/>
        <w:spacing w:before="0"/>
        <w:jc w:val="both"/>
        <w:rPr>
          <w:rFonts w:ascii="Times New Roman" w:hAnsi="Times New Roman" w:cs="Times New Roman"/>
          <w:b w:val="0"/>
          <w:lang w:val="sr-Latn-RS"/>
        </w:rPr>
      </w:pPr>
      <w:r>
        <w:rPr>
          <w:rFonts w:ascii="Times New Roman" w:hAnsi="Times New Roman" w:cs="Times New Roman"/>
          <w:b w:val="0"/>
          <w:lang w:val="sr-Cyrl-CS"/>
        </w:rPr>
        <w:t>Члан 47</w:t>
      </w:r>
      <w:r w:rsidR="00B94B65">
        <w:rPr>
          <w:rFonts w:ascii="Times New Roman" w:hAnsi="Times New Roman" w:cs="Times New Roman"/>
          <w:b w:val="0"/>
          <w:lang w:val="sr-Cyrl-CS"/>
        </w:rPr>
        <w:t>.</w:t>
      </w:r>
      <w:r>
        <w:rPr>
          <w:rFonts w:ascii="Times New Roman" w:hAnsi="Times New Roman" w:cs="Times New Roman"/>
          <w:b w:val="0"/>
          <w:lang w:val="sr-Cyrl-CS"/>
        </w:rPr>
        <w:t xml:space="preserve"> мења се и гласи:</w:t>
      </w:r>
    </w:p>
    <w:p w:rsidR="00C15721" w:rsidRPr="00C15721" w:rsidRDefault="00C15721" w:rsidP="000D27FD">
      <w:pPr>
        <w:pStyle w:val="clan"/>
        <w:spacing w:before="0"/>
        <w:jc w:val="both"/>
        <w:rPr>
          <w:rFonts w:ascii="Times New Roman" w:hAnsi="Times New Roman" w:cs="Times New Roman"/>
          <w:b w:val="0"/>
          <w:lang w:val="sr-Latn-RS"/>
        </w:rPr>
      </w:pPr>
    </w:p>
    <w:p w:rsidR="000D27FD" w:rsidRDefault="000D27FD" w:rsidP="000D27FD">
      <w:pPr>
        <w:pStyle w:val="Normal2"/>
        <w:spacing w:before="0" w:beforeAutospacing="0" w:after="12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lastRenderedPageBreak/>
        <w:t>„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Члан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47</w:t>
      </w:r>
      <w:r w:rsidR="00B94B65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.</w:t>
      </w:r>
    </w:p>
    <w:p w:rsidR="000D27FD" w:rsidRPr="00886B47" w:rsidRDefault="000D27FD" w:rsidP="00886B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Служба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начелника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Градске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управе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15" w:name="OLE_LINK29"/>
      <w:bookmarkStart w:id="16" w:name="OLE_LINK33"/>
      <w:bookmarkStart w:id="17" w:name="OLE_LINK34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обавља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стручне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послове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остваривању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надлежности</w:t>
      </w:r>
      <w:bookmarkEnd w:id="15"/>
      <w:bookmarkEnd w:id="16"/>
      <w:bookmarkEnd w:id="17"/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овлашћења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начелника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Градске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управе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односе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праћење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остваривања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надлежности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обављања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послова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делокруга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организационих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јединица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Градске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управе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јединица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њиховом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саставу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обезбеђивање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координације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организационих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јединица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Градске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управе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кроз остваривање сарадње организа</w:t>
      </w:r>
      <w:r w:rsidR="009F427D">
        <w:rPr>
          <w:rFonts w:ascii="Times New Roman" w:eastAsia="Times New Roman" w:hAnsi="Times New Roman" w:cs="Times New Roman"/>
          <w:sz w:val="24"/>
          <w:szCs w:val="24"/>
          <w:lang w:val="sr-Cyrl-CS"/>
        </w:rPr>
        <w:t>ционих јединица Градске управе;</w:t>
      </w:r>
      <w:r w:rsidR="009F427D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праћење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усклађивање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активности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организационих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јединица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Градске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управе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поступку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усаглашавања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прописа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града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покретање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иниц</w:t>
      </w:r>
      <w:r w:rsidR="000B2A0B">
        <w:rPr>
          <w:rFonts w:ascii="Times New Roman" w:eastAsia="Times New Roman" w:hAnsi="Times New Roman" w:cs="Times New Roman"/>
          <w:sz w:val="24"/>
          <w:szCs w:val="24"/>
        </w:rPr>
        <w:t>ијативе</w:t>
      </w:r>
      <w:proofErr w:type="spellEnd"/>
      <w:r w:rsidR="000B2A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B2A0B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="000B2A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B2A0B">
        <w:rPr>
          <w:rFonts w:ascii="Times New Roman" w:eastAsia="Times New Roman" w:hAnsi="Times New Roman" w:cs="Times New Roman"/>
          <w:sz w:val="24"/>
          <w:szCs w:val="24"/>
        </w:rPr>
        <w:t>одговарајуће</w:t>
      </w:r>
      <w:proofErr w:type="spellEnd"/>
      <w:r w:rsidR="000B2A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B2A0B">
        <w:rPr>
          <w:rFonts w:ascii="Times New Roman" w:eastAsia="Times New Roman" w:hAnsi="Times New Roman" w:cs="Times New Roman"/>
          <w:sz w:val="24"/>
          <w:szCs w:val="24"/>
        </w:rPr>
        <w:t>промене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припрему нацрта одлуке о</w:t>
      </w:r>
      <w:r w:rsidR="009F42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 xml:space="preserve"> Градској управи;</w:t>
      </w:r>
      <w:r>
        <w:rPr>
          <w:rFonts w:ascii="Times New Roman" w:hAnsi="Times New Roman" w:cs="Times New Roman"/>
          <w:sz w:val="24"/>
          <w:szCs w:val="24"/>
          <w:lang w:val="sr-Cyrl-RS"/>
        </w:rPr>
        <w:t>унапређење организације рада и модернизацију Градске управе; унапређење односа Градске управе према грађанима и правним лицима који се обраћају Градској управи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886B4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послове управљања људским </w:t>
      </w:r>
      <w:r w:rsidRPr="00886B47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ресурсима</w:t>
      </w:r>
      <w:r w:rsidRPr="00886B4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  <w:r w:rsidR="009F427D" w:rsidRPr="00886B47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9F4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који се односе на</w:t>
      </w:r>
      <w:r w:rsidR="009F427D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  <w:r w:rsidR="009F427D" w:rsidRPr="008D62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F427D" w:rsidRPr="008D621D">
        <w:rPr>
          <w:rFonts w:ascii="Times New Roman" w:eastAsia="Times New Roman" w:hAnsi="Times New Roman" w:cs="Times New Roman"/>
          <w:sz w:val="24"/>
          <w:szCs w:val="24"/>
        </w:rPr>
        <w:t>стручне</w:t>
      </w:r>
      <w:proofErr w:type="spellEnd"/>
      <w:r w:rsidR="009F427D" w:rsidRPr="008D62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F427D" w:rsidRPr="008D621D">
        <w:rPr>
          <w:rFonts w:ascii="Times New Roman" w:eastAsia="Times New Roman" w:hAnsi="Times New Roman" w:cs="Times New Roman"/>
          <w:sz w:val="24"/>
          <w:szCs w:val="24"/>
        </w:rPr>
        <w:t>послове</w:t>
      </w:r>
      <w:proofErr w:type="spellEnd"/>
      <w:r w:rsidR="009F427D" w:rsidRPr="008D621D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="009F427D" w:rsidRPr="008D621D">
        <w:rPr>
          <w:rFonts w:ascii="Times New Roman" w:eastAsia="Times New Roman" w:hAnsi="Times New Roman" w:cs="Times New Roman"/>
          <w:sz w:val="24"/>
          <w:szCs w:val="24"/>
        </w:rPr>
        <w:t>поступку</w:t>
      </w:r>
      <w:proofErr w:type="spellEnd"/>
      <w:r w:rsidR="009F427D" w:rsidRPr="008D62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F427D" w:rsidRPr="008D621D">
        <w:rPr>
          <w:rFonts w:ascii="Times New Roman" w:eastAsia="Times New Roman" w:hAnsi="Times New Roman" w:cs="Times New Roman"/>
          <w:sz w:val="24"/>
          <w:szCs w:val="24"/>
        </w:rPr>
        <w:t>запошљавања</w:t>
      </w:r>
      <w:proofErr w:type="spellEnd"/>
      <w:r w:rsidR="009F427D" w:rsidRPr="008D621D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9F427D" w:rsidRPr="008D621D">
        <w:rPr>
          <w:rFonts w:ascii="Times New Roman" w:eastAsia="Times New Roman" w:hAnsi="Times New Roman" w:cs="Times New Roman"/>
          <w:sz w:val="24"/>
          <w:szCs w:val="24"/>
        </w:rPr>
        <w:t>избора</w:t>
      </w:r>
      <w:proofErr w:type="spellEnd"/>
      <w:r w:rsidR="009F427D" w:rsidRPr="008D62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F427D" w:rsidRPr="008D621D">
        <w:rPr>
          <w:rFonts w:ascii="Times New Roman" w:eastAsia="Times New Roman" w:hAnsi="Times New Roman" w:cs="Times New Roman"/>
          <w:sz w:val="24"/>
          <w:szCs w:val="24"/>
        </w:rPr>
        <w:t>кандидата</w:t>
      </w:r>
      <w:proofErr w:type="spellEnd"/>
      <w:r w:rsidR="009F427D" w:rsidRPr="008D621D">
        <w:rPr>
          <w:rFonts w:ascii="Times New Roman" w:eastAsia="Times New Roman" w:hAnsi="Times New Roman" w:cs="Times New Roman"/>
          <w:sz w:val="24"/>
          <w:szCs w:val="24"/>
        </w:rPr>
        <w:t>;</w:t>
      </w:r>
      <w:r w:rsidR="009F427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9F427D" w:rsidRPr="008D621D">
        <w:rPr>
          <w:rFonts w:ascii="Times New Roman" w:eastAsia="Times New Roman" w:hAnsi="Times New Roman" w:cs="Times New Roman"/>
          <w:sz w:val="24"/>
          <w:szCs w:val="24"/>
        </w:rPr>
        <w:t>при</w:t>
      </w:r>
      <w:r w:rsidR="009F427D">
        <w:rPr>
          <w:rFonts w:ascii="Times New Roman" w:eastAsia="Times New Roman" w:hAnsi="Times New Roman" w:cs="Times New Roman"/>
          <w:sz w:val="24"/>
          <w:szCs w:val="24"/>
        </w:rPr>
        <w:t>прему</w:t>
      </w:r>
      <w:proofErr w:type="spellEnd"/>
      <w:r w:rsidR="009F42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F427D">
        <w:rPr>
          <w:rFonts w:ascii="Times New Roman" w:eastAsia="Times New Roman" w:hAnsi="Times New Roman" w:cs="Times New Roman"/>
          <w:sz w:val="24"/>
          <w:szCs w:val="24"/>
        </w:rPr>
        <w:t>предлога</w:t>
      </w:r>
      <w:proofErr w:type="spellEnd"/>
      <w:r w:rsidR="009F42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F427D">
        <w:rPr>
          <w:rFonts w:ascii="Times New Roman" w:eastAsia="Times New Roman" w:hAnsi="Times New Roman" w:cs="Times New Roman"/>
          <w:sz w:val="24"/>
          <w:szCs w:val="24"/>
        </w:rPr>
        <w:t>Кадровског</w:t>
      </w:r>
      <w:proofErr w:type="spellEnd"/>
      <w:r w:rsidR="009F42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F427D">
        <w:rPr>
          <w:rFonts w:ascii="Times New Roman" w:eastAsia="Times New Roman" w:hAnsi="Times New Roman" w:cs="Times New Roman"/>
          <w:sz w:val="24"/>
          <w:szCs w:val="24"/>
        </w:rPr>
        <w:t>плана</w:t>
      </w:r>
      <w:proofErr w:type="spellEnd"/>
      <w:r w:rsidR="000B2A0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Правилника о унутрашњој организацији и систематизацији радних места</w:t>
      </w:r>
      <w:r w:rsidR="009F427D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  <w:r w:rsidR="009F427D" w:rsidRPr="008D62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F427D" w:rsidRPr="008D621D">
        <w:rPr>
          <w:rFonts w:ascii="Times New Roman" w:eastAsia="Times New Roman" w:hAnsi="Times New Roman" w:cs="Times New Roman"/>
          <w:sz w:val="24"/>
          <w:szCs w:val="24"/>
        </w:rPr>
        <w:t>организацију</w:t>
      </w:r>
      <w:proofErr w:type="spellEnd"/>
      <w:r w:rsidR="009F427D" w:rsidRPr="008D62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F427D" w:rsidRPr="008D621D">
        <w:rPr>
          <w:rFonts w:ascii="Times New Roman" w:eastAsia="Times New Roman" w:hAnsi="Times New Roman" w:cs="Times New Roman"/>
          <w:sz w:val="24"/>
          <w:szCs w:val="24"/>
        </w:rPr>
        <w:t>стручног</w:t>
      </w:r>
      <w:proofErr w:type="spellEnd"/>
      <w:r w:rsidR="009F427D" w:rsidRPr="008D62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F427D" w:rsidRPr="008D621D">
        <w:rPr>
          <w:rFonts w:ascii="Times New Roman" w:eastAsia="Times New Roman" w:hAnsi="Times New Roman" w:cs="Times New Roman"/>
          <w:sz w:val="24"/>
          <w:szCs w:val="24"/>
        </w:rPr>
        <w:t>усавршавања</w:t>
      </w:r>
      <w:proofErr w:type="spellEnd"/>
      <w:r w:rsidR="009F427D" w:rsidRPr="008D62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F427D" w:rsidRPr="008D621D">
        <w:rPr>
          <w:rFonts w:ascii="Times New Roman" w:eastAsia="Times New Roman" w:hAnsi="Times New Roman" w:cs="Times New Roman"/>
          <w:sz w:val="24"/>
          <w:szCs w:val="24"/>
        </w:rPr>
        <w:t>службеника</w:t>
      </w:r>
      <w:proofErr w:type="spellEnd"/>
      <w:r w:rsidR="009F427D" w:rsidRPr="008D621D">
        <w:rPr>
          <w:rFonts w:ascii="Times New Roman" w:eastAsia="Times New Roman" w:hAnsi="Times New Roman" w:cs="Times New Roman"/>
          <w:sz w:val="24"/>
          <w:szCs w:val="24"/>
        </w:rPr>
        <w:t>;</w:t>
      </w:r>
      <w:r w:rsidR="009F427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9F427D" w:rsidRPr="008D621D">
        <w:rPr>
          <w:rFonts w:ascii="Times New Roman" w:eastAsia="Times New Roman" w:hAnsi="Times New Roman" w:cs="Times New Roman"/>
          <w:sz w:val="24"/>
          <w:szCs w:val="24"/>
        </w:rPr>
        <w:t>процену</w:t>
      </w:r>
      <w:proofErr w:type="spellEnd"/>
      <w:r w:rsidR="009F427D" w:rsidRPr="008D62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F427D" w:rsidRPr="008D621D">
        <w:rPr>
          <w:rFonts w:ascii="Times New Roman" w:eastAsia="Times New Roman" w:hAnsi="Times New Roman" w:cs="Times New Roman"/>
          <w:sz w:val="24"/>
          <w:szCs w:val="24"/>
        </w:rPr>
        <w:t>ефеката</w:t>
      </w:r>
      <w:proofErr w:type="spellEnd"/>
      <w:r w:rsidR="009F427D" w:rsidRPr="008D62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F427D" w:rsidRPr="008D621D">
        <w:rPr>
          <w:rFonts w:ascii="Times New Roman" w:eastAsia="Times New Roman" w:hAnsi="Times New Roman" w:cs="Times New Roman"/>
          <w:sz w:val="24"/>
          <w:szCs w:val="24"/>
        </w:rPr>
        <w:t>спроведених</w:t>
      </w:r>
      <w:proofErr w:type="spellEnd"/>
      <w:r w:rsidR="009F427D" w:rsidRPr="008D62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F427D" w:rsidRPr="008D621D">
        <w:rPr>
          <w:rFonts w:ascii="Times New Roman" w:eastAsia="Times New Roman" w:hAnsi="Times New Roman" w:cs="Times New Roman"/>
          <w:sz w:val="24"/>
          <w:szCs w:val="24"/>
        </w:rPr>
        <w:t>обука</w:t>
      </w:r>
      <w:proofErr w:type="spellEnd"/>
      <w:r w:rsidR="009F427D" w:rsidRPr="008D621D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="009F427D" w:rsidRPr="008D621D">
        <w:rPr>
          <w:rFonts w:ascii="Times New Roman" w:eastAsia="Times New Roman" w:hAnsi="Times New Roman" w:cs="Times New Roman"/>
          <w:sz w:val="24"/>
          <w:szCs w:val="24"/>
        </w:rPr>
        <w:t>анализу</w:t>
      </w:r>
      <w:proofErr w:type="spellEnd"/>
      <w:r w:rsidR="009F427D" w:rsidRPr="008D62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F427D" w:rsidRPr="008D621D">
        <w:rPr>
          <w:rFonts w:ascii="Times New Roman" w:eastAsia="Times New Roman" w:hAnsi="Times New Roman" w:cs="Times New Roman"/>
          <w:sz w:val="24"/>
          <w:szCs w:val="24"/>
        </w:rPr>
        <w:t>потреба</w:t>
      </w:r>
      <w:proofErr w:type="spellEnd"/>
      <w:r w:rsidR="009F427D" w:rsidRPr="008D62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F427D" w:rsidRPr="008D621D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="009F427D" w:rsidRPr="008D62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F427D" w:rsidRPr="008D621D">
        <w:rPr>
          <w:rFonts w:ascii="Times New Roman" w:eastAsia="Times New Roman" w:hAnsi="Times New Roman" w:cs="Times New Roman"/>
          <w:sz w:val="24"/>
          <w:szCs w:val="24"/>
        </w:rPr>
        <w:t>обуком</w:t>
      </w:r>
      <w:proofErr w:type="spellEnd"/>
      <w:r w:rsidR="009F427D" w:rsidRPr="008D621D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9F427D" w:rsidRPr="008D621D">
        <w:rPr>
          <w:rFonts w:ascii="Times New Roman" w:eastAsia="Times New Roman" w:hAnsi="Times New Roman" w:cs="Times New Roman"/>
          <w:sz w:val="24"/>
          <w:szCs w:val="24"/>
        </w:rPr>
        <w:t>додатни</w:t>
      </w:r>
      <w:r w:rsidR="009F427D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spellEnd"/>
      <w:r w:rsidR="009F42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F427D">
        <w:rPr>
          <w:rFonts w:ascii="Times New Roman" w:eastAsia="Times New Roman" w:hAnsi="Times New Roman" w:cs="Times New Roman"/>
          <w:sz w:val="24"/>
          <w:szCs w:val="24"/>
        </w:rPr>
        <w:t>образовањем</w:t>
      </w:r>
      <w:proofErr w:type="spellEnd"/>
      <w:r w:rsidR="009F42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F427D">
        <w:rPr>
          <w:rFonts w:ascii="Times New Roman" w:eastAsia="Times New Roman" w:hAnsi="Times New Roman" w:cs="Times New Roman"/>
          <w:sz w:val="24"/>
          <w:szCs w:val="24"/>
        </w:rPr>
        <w:t>сваког</w:t>
      </w:r>
      <w:proofErr w:type="spellEnd"/>
      <w:r w:rsidR="009F42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F427D">
        <w:rPr>
          <w:rFonts w:ascii="Times New Roman" w:eastAsia="Times New Roman" w:hAnsi="Times New Roman" w:cs="Times New Roman"/>
          <w:sz w:val="24"/>
          <w:szCs w:val="24"/>
        </w:rPr>
        <w:t>службеника</w:t>
      </w:r>
      <w:proofErr w:type="spellEnd"/>
      <w:r w:rsidR="009F427D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  <w:r w:rsidR="009F427D" w:rsidRPr="008D62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F427D" w:rsidRPr="008D621D">
        <w:rPr>
          <w:rFonts w:ascii="Times New Roman" w:eastAsia="Times New Roman" w:hAnsi="Times New Roman" w:cs="Times New Roman"/>
          <w:sz w:val="24"/>
          <w:szCs w:val="24"/>
        </w:rPr>
        <w:t>припрему</w:t>
      </w:r>
      <w:proofErr w:type="spellEnd"/>
      <w:r w:rsidR="009F427D" w:rsidRPr="008D62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F427D" w:rsidRPr="008D621D">
        <w:rPr>
          <w:rFonts w:ascii="Times New Roman" w:eastAsia="Times New Roman" w:hAnsi="Times New Roman" w:cs="Times New Roman"/>
          <w:sz w:val="24"/>
          <w:szCs w:val="24"/>
        </w:rPr>
        <w:t>предлога</w:t>
      </w:r>
      <w:proofErr w:type="spellEnd"/>
      <w:r w:rsidR="009F427D" w:rsidRPr="008D62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F427D" w:rsidRPr="008D621D">
        <w:rPr>
          <w:rFonts w:ascii="Times New Roman" w:eastAsia="Times New Roman" w:hAnsi="Times New Roman" w:cs="Times New Roman"/>
          <w:sz w:val="24"/>
          <w:szCs w:val="24"/>
        </w:rPr>
        <w:t>годишњег</w:t>
      </w:r>
      <w:proofErr w:type="spellEnd"/>
      <w:r w:rsidR="009F427D" w:rsidRPr="008D62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F427D" w:rsidRPr="008D621D">
        <w:rPr>
          <w:rFonts w:ascii="Times New Roman" w:eastAsia="Times New Roman" w:hAnsi="Times New Roman" w:cs="Times New Roman"/>
          <w:sz w:val="24"/>
          <w:szCs w:val="24"/>
        </w:rPr>
        <w:t>Програма</w:t>
      </w:r>
      <w:proofErr w:type="spellEnd"/>
      <w:r w:rsidR="009F427D" w:rsidRPr="008D62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F427D" w:rsidRPr="008D621D">
        <w:rPr>
          <w:rFonts w:ascii="Times New Roman" w:eastAsia="Times New Roman" w:hAnsi="Times New Roman" w:cs="Times New Roman"/>
          <w:sz w:val="24"/>
          <w:szCs w:val="24"/>
        </w:rPr>
        <w:t>стручног</w:t>
      </w:r>
      <w:proofErr w:type="spellEnd"/>
      <w:r w:rsidR="009F427D" w:rsidRPr="008D62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F427D" w:rsidRPr="008D621D">
        <w:rPr>
          <w:rFonts w:ascii="Times New Roman" w:eastAsia="Times New Roman" w:hAnsi="Times New Roman" w:cs="Times New Roman"/>
          <w:sz w:val="24"/>
          <w:szCs w:val="24"/>
        </w:rPr>
        <w:t>усавршавања</w:t>
      </w:r>
      <w:proofErr w:type="spellEnd"/>
      <w:r w:rsidR="009F427D" w:rsidRPr="008D62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F427D" w:rsidRPr="008D621D">
        <w:rPr>
          <w:rFonts w:ascii="Times New Roman" w:eastAsia="Times New Roman" w:hAnsi="Times New Roman" w:cs="Times New Roman"/>
          <w:sz w:val="24"/>
          <w:szCs w:val="24"/>
        </w:rPr>
        <w:t>службеника</w:t>
      </w:r>
      <w:proofErr w:type="spellEnd"/>
      <w:r w:rsidR="009F427D" w:rsidRPr="008D621D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9F427D" w:rsidRPr="008D621D">
        <w:rPr>
          <w:rFonts w:ascii="Times New Roman" w:eastAsia="Times New Roman" w:hAnsi="Times New Roman" w:cs="Times New Roman"/>
          <w:sz w:val="24"/>
          <w:szCs w:val="24"/>
        </w:rPr>
        <w:t>предлога</w:t>
      </w:r>
      <w:proofErr w:type="spellEnd"/>
      <w:r w:rsidR="009F427D" w:rsidRPr="008D62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F427D" w:rsidRPr="008D621D">
        <w:rPr>
          <w:rFonts w:ascii="Times New Roman" w:eastAsia="Times New Roman" w:hAnsi="Times New Roman" w:cs="Times New Roman"/>
          <w:sz w:val="24"/>
          <w:szCs w:val="24"/>
        </w:rPr>
        <w:t>финансијског</w:t>
      </w:r>
      <w:proofErr w:type="spellEnd"/>
      <w:r w:rsidR="009F427D" w:rsidRPr="008D62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F427D" w:rsidRPr="008D621D">
        <w:rPr>
          <w:rFonts w:ascii="Times New Roman" w:eastAsia="Times New Roman" w:hAnsi="Times New Roman" w:cs="Times New Roman"/>
          <w:sz w:val="24"/>
          <w:szCs w:val="24"/>
        </w:rPr>
        <w:t>плана</w:t>
      </w:r>
      <w:proofErr w:type="spellEnd"/>
      <w:r w:rsidR="009F427D" w:rsidRPr="008D62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F427D" w:rsidRPr="008D621D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="009F427D" w:rsidRPr="008D62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F427D" w:rsidRPr="008D621D">
        <w:rPr>
          <w:rFonts w:ascii="Times New Roman" w:eastAsia="Times New Roman" w:hAnsi="Times New Roman" w:cs="Times New Roman"/>
          <w:sz w:val="24"/>
          <w:szCs w:val="24"/>
        </w:rPr>
        <w:t>извршавање</w:t>
      </w:r>
      <w:proofErr w:type="spellEnd"/>
      <w:r w:rsidR="009F427D" w:rsidRPr="008D62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F427D" w:rsidRPr="008D621D">
        <w:rPr>
          <w:rFonts w:ascii="Times New Roman" w:eastAsia="Times New Roman" w:hAnsi="Times New Roman" w:cs="Times New Roman"/>
          <w:sz w:val="24"/>
          <w:szCs w:val="24"/>
        </w:rPr>
        <w:t>годишњег</w:t>
      </w:r>
      <w:proofErr w:type="spellEnd"/>
      <w:r w:rsidR="009F427D" w:rsidRPr="008D62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F427D" w:rsidRPr="008D621D">
        <w:rPr>
          <w:rFonts w:ascii="Times New Roman" w:eastAsia="Times New Roman" w:hAnsi="Times New Roman" w:cs="Times New Roman"/>
          <w:sz w:val="24"/>
          <w:szCs w:val="24"/>
        </w:rPr>
        <w:t>Програма</w:t>
      </w:r>
      <w:proofErr w:type="spellEnd"/>
      <w:r w:rsidR="009F427D" w:rsidRPr="008D62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F427D" w:rsidRPr="008D621D">
        <w:rPr>
          <w:rFonts w:ascii="Times New Roman" w:eastAsia="Times New Roman" w:hAnsi="Times New Roman" w:cs="Times New Roman"/>
          <w:sz w:val="24"/>
          <w:szCs w:val="24"/>
        </w:rPr>
        <w:t>стручног</w:t>
      </w:r>
      <w:proofErr w:type="spellEnd"/>
      <w:r w:rsidR="009F427D" w:rsidRPr="008D62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F427D" w:rsidRPr="008D621D">
        <w:rPr>
          <w:rFonts w:ascii="Times New Roman" w:eastAsia="Times New Roman" w:hAnsi="Times New Roman" w:cs="Times New Roman"/>
          <w:sz w:val="24"/>
          <w:szCs w:val="24"/>
        </w:rPr>
        <w:t>усавршавања</w:t>
      </w:r>
      <w:proofErr w:type="spellEnd"/>
      <w:r w:rsidR="009F427D" w:rsidRPr="008D621D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="009F427D" w:rsidRPr="008D621D">
        <w:rPr>
          <w:rFonts w:ascii="Times New Roman" w:eastAsia="Times New Roman" w:hAnsi="Times New Roman" w:cs="Times New Roman"/>
          <w:sz w:val="24"/>
          <w:szCs w:val="24"/>
        </w:rPr>
        <w:t>анализу</w:t>
      </w:r>
      <w:proofErr w:type="spellEnd"/>
      <w:r w:rsidR="009F427D" w:rsidRPr="008D62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F427D" w:rsidRPr="008D621D">
        <w:rPr>
          <w:rFonts w:ascii="Times New Roman" w:eastAsia="Times New Roman" w:hAnsi="Times New Roman" w:cs="Times New Roman"/>
          <w:sz w:val="24"/>
          <w:szCs w:val="24"/>
        </w:rPr>
        <w:t>резултата</w:t>
      </w:r>
      <w:proofErr w:type="spellEnd"/>
      <w:r w:rsidR="009F427D" w:rsidRPr="008D621D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9F427D" w:rsidRPr="008D621D">
        <w:rPr>
          <w:rFonts w:ascii="Times New Roman" w:eastAsia="Times New Roman" w:hAnsi="Times New Roman" w:cs="Times New Roman"/>
          <w:sz w:val="24"/>
          <w:szCs w:val="24"/>
        </w:rPr>
        <w:t>праћење</w:t>
      </w:r>
      <w:proofErr w:type="spellEnd"/>
      <w:r w:rsidR="009F427D" w:rsidRPr="008D62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F427D" w:rsidRPr="008D621D">
        <w:rPr>
          <w:rFonts w:ascii="Times New Roman" w:eastAsia="Times New Roman" w:hAnsi="Times New Roman" w:cs="Times New Roman"/>
          <w:sz w:val="24"/>
          <w:szCs w:val="24"/>
        </w:rPr>
        <w:t>ефеката</w:t>
      </w:r>
      <w:proofErr w:type="spellEnd"/>
      <w:r w:rsidR="009F427D" w:rsidRPr="008D62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F427D" w:rsidRPr="008D621D">
        <w:rPr>
          <w:rFonts w:ascii="Times New Roman" w:eastAsia="Times New Roman" w:hAnsi="Times New Roman" w:cs="Times New Roman"/>
          <w:sz w:val="24"/>
          <w:szCs w:val="24"/>
        </w:rPr>
        <w:t>оцењивања</w:t>
      </w:r>
      <w:proofErr w:type="spellEnd"/>
      <w:r w:rsidR="009F427D" w:rsidRPr="008D62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F427D" w:rsidRPr="008D621D">
        <w:rPr>
          <w:rFonts w:ascii="Times New Roman" w:eastAsia="Times New Roman" w:hAnsi="Times New Roman" w:cs="Times New Roman"/>
          <w:sz w:val="24"/>
          <w:szCs w:val="24"/>
        </w:rPr>
        <w:t>службеника</w:t>
      </w:r>
      <w:proofErr w:type="spellEnd"/>
      <w:r w:rsidR="009F427D" w:rsidRPr="008D621D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="009F427D" w:rsidRPr="008D621D">
        <w:rPr>
          <w:rFonts w:ascii="Times New Roman" w:eastAsia="Times New Roman" w:hAnsi="Times New Roman" w:cs="Times New Roman"/>
          <w:sz w:val="24"/>
          <w:szCs w:val="24"/>
        </w:rPr>
        <w:t>вођење</w:t>
      </w:r>
      <w:proofErr w:type="spellEnd"/>
      <w:r w:rsidR="009F427D" w:rsidRPr="008D62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F427D" w:rsidRPr="008D621D">
        <w:rPr>
          <w:rFonts w:ascii="Times New Roman" w:eastAsia="Times New Roman" w:hAnsi="Times New Roman" w:cs="Times New Roman"/>
          <w:sz w:val="24"/>
          <w:szCs w:val="24"/>
        </w:rPr>
        <w:t>кадровске</w:t>
      </w:r>
      <w:proofErr w:type="spellEnd"/>
      <w:r w:rsidR="009F427D" w:rsidRPr="008D62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F427D" w:rsidRPr="008D621D">
        <w:rPr>
          <w:rFonts w:ascii="Times New Roman" w:eastAsia="Times New Roman" w:hAnsi="Times New Roman" w:cs="Times New Roman"/>
          <w:sz w:val="24"/>
          <w:szCs w:val="24"/>
        </w:rPr>
        <w:t>евиденције</w:t>
      </w:r>
      <w:proofErr w:type="spellEnd"/>
      <w:r w:rsidR="000B2A0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 w:rsidR="00A33D9B">
        <w:rPr>
          <w:rFonts w:ascii="Times New Roman" w:eastAsia="Times New Roman" w:hAnsi="Times New Roman" w:cs="Times New Roman"/>
          <w:sz w:val="24"/>
          <w:szCs w:val="24"/>
          <w:lang w:val="sr-Cyrl-RS"/>
        </w:rPr>
        <w:t>за чије ће вођење, ажурирање, приступање и коришћење, бити надлежна овлашћена службена лица, у складу Законом о запосленима у аутономним покрајинама и јединицама локалне самоуправе и Законом о заштити података о личности</w:t>
      </w:r>
      <w:r w:rsidR="000B2A0B">
        <w:rPr>
          <w:rFonts w:ascii="Times New Roman" w:eastAsia="Times New Roman" w:hAnsi="Times New Roman" w:cs="Times New Roman"/>
          <w:sz w:val="24"/>
          <w:szCs w:val="24"/>
          <w:lang w:val="sr-Cyrl-RS"/>
        </w:rPr>
        <w:t>) за</w:t>
      </w:r>
      <w:r w:rsidR="009F427D" w:rsidRPr="008D62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F427D" w:rsidRPr="008D621D">
        <w:rPr>
          <w:rFonts w:ascii="Times New Roman" w:eastAsia="Times New Roman" w:hAnsi="Times New Roman" w:cs="Times New Roman"/>
          <w:sz w:val="24"/>
          <w:szCs w:val="24"/>
        </w:rPr>
        <w:t>запослен</w:t>
      </w:r>
      <w:proofErr w:type="spellEnd"/>
      <w:r w:rsidR="00886B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а, именована, постављена и изабрана лица у </w:t>
      </w:r>
      <w:r w:rsidR="00A33D9B">
        <w:rPr>
          <w:rFonts w:ascii="Times New Roman" w:eastAsia="Times New Roman" w:hAnsi="Times New Roman" w:cs="Times New Roman"/>
          <w:sz w:val="24"/>
          <w:szCs w:val="24"/>
          <w:lang w:val="sr-Cyrl-RS"/>
        </w:rPr>
        <w:t>Г</w:t>
      </w:r>
      <w:r w:rsidR="00886B47">
        <w:rPr>
          <w:rFonts w:ascii="Times New Roman" w:eastAsia="Times New Roman" w:hAnsi="Times New Roman" w:cs="Times New Roman"/>
          <w:sz w:val="24"/>
          <w:szCs w:val="24"/>
          <w:lang w:val="sr-Cyrl-RS"/>
        </w:rPr>
        <w:t>радској управи и другим органима и организацијама града, осим за она лица за која је надлежно радно тело Скупштине града, а која служи управљању кадровима, администрирању персоналних досијеа и остваривању права и обавеза из радних односа</w:t>
      </w:r>
      <w:r w:rsidR="009F427D" w:rsidRPr="008D621D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="009F427D" w:rsidRPr="008D621D">
        <w:rPr>
          <w:rFonts w:ascii="Times New Roman" w:eastAsia="Times New Roman" w:hAnsi="Times New Roman" w:cs="Times New Roman"/>
          <w:sz w:val="24"/>
          <w:szCs w:val="24"/>
        </w:rPr>
        <w:t>остале</w:t>
      </w:r>
      <w:proofErr w:type="spellEnd"/>
      <w:r w:rsidR="009F427D" w:rsidRPr="008D62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F427D" w:rsidRPr="008D621D">
        <w:rPr>
          <w:rFonts w:ascii="Times New Roman" w:eastAsia="Times New Roman" w:hAnsi="Times New Roman" w:cs="Times New Roman"/>
          <w:sz w:val="24"/>
          <w:szCs w:val="24"/>
        </w:rPr>
        <w:t>послове</w:t>
      </w:r>
      <w:proofErr w:type="spellEnd"/>
      <w:r w:rsidR="009F427D" w:rsidRPr="008D62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F427D" w:rsidRPr="008D621D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="009F427D" w:rsidRPr="008D62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F427D" w:rsidRPr="008D621D">
        <w:rPr>
          <w:rFonts w:ascii="Times New Roman" w:eastAsia="Times New Roman" w:hAnsi="Times New Roman" w:cs="Times New Roman"/>
          <w:sz w:val="24"/>
          <w:szCs w:val="24"/>
        </w:rPr>
        <w:t>значаја</w:t>
      </w:r>
      <w:proofErr w:type="spellEnd"/>
      <w:r w:rsidR="009F427D" w:rsidRPr="008D62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F427D" w:rsidRPr="008D621D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="009F427D" w:rsidRPr="008D62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F427D" w:rsidRPr="008D621D">
        <w:rPr>
          <w:rFonts w:ascii="Times New Roman" w:eastAsia="Times New Roman" w:hAnsi="Times New Roman" w:cs="Times New Roman"/>
          <w:sz w:val="24"/>
          <w:szCs w:val="24"/>
        </w:rPr>
        <w:t>каријерни</w:t>
      </w:r>
      <w:proofErr w:type="spellEnd"/>
      <w:r w:rsidR="009F427D" w:rsidRPr="008D62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F427D" w:rsidRPr="008D621D">
        <w:rPr>
          <w:rFonts w:ascii="Times New Roman" w:eastAsia="Times New Roman" w:hAnsi="Times New Roman" w:cs="Times New Roman"/>
          <w:sz w:val="24"/>
          <w:szCs w:val="24"/>
        </w:rPr>
        <w:t>развој</w:t>
      </w:r>
      <w:proofErr w:type="spellEnd"/>
      <w:r w:rsidR="009F427D" w:rsidRPr="008D62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F427D" w:rsidRPr="008D621D">
        <w:rPr>
          <w:rFonts w:ascii="Times New Roman" w:eastAsia="Times New Roman" w:hAnsi="Times New Roman" w:cs="Times New Roman"/>
          <w:sz w:val="24"/>
          <w:szCs w:val="24"/>
        </w:rPr>
        <w:t>службеника</w:t>
      </w:r>
      <w:bookmarkStart w:id="18" w:name="sadrzaj184"/>
      <w:bookmarkEnd w:id="18"/>
      <w:proofErr w:type="spellEnd"/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учешће у </w:t>
      </w:r>
      <w:r>
        <w:rPr>
          <w:rFonts w:ascii="Times New Roman" w:hAnsi="Times New Roman" w:cs="Times New Roman"/>
          <w:sz w:val="24"/>
          <w:szCs w:val="24"/>
          <w:lang w:val="sr-Cyrl-CS"/>
        </w:rPr>
        <w:t>припреми документације за јавне набавке из надлежности службе</w:t>
      </w:r>
      <w:r>
        <w:rPr>
          <w:rFonts w:ascii="Times New Roman" w:hAnsi="Times New Roman" w:cs="Times New Roman"/>
          <w:sz w:val="24"/>
          <w:szCs w:val="24"/>
          <w:lang w:val="sr-Latn-CS"/>
        </w:rPr>
        <w:t>.</w:t>
      </w:r>
    </w:p>
    <w:p w:rsidR="000D27FD" w:rsidRDefault="000D27FD" w:rsidP="00886B47">
      <w:pPr>
        <w:pStyle w:val="ListParagraph"/>
        <w:tabs>
          <w:tab w:val="left" w:pos="1530"/>
        </w:tabs>
        <w:spacing w:after="60" w:line="240" w:lineRule="auto"/>
        <w:ind w:left="0"/>
        <w:jc w:val="both"/>
        <w:rPr>
          <w:rFonts w:eastAsia="Times New Roman" w:cs="Times New Roman"/>
          <w:szCs w:val="24"/>
          <w:lang w:val="sr-Cyrl-CS"/>
        </w:rPr>
      </w:pPr>
      <w:r>
        <w:rPr>
          <w:rFonts w:cs="Times New Roman"/>
          <w:szCs w:val="24"/>
          <w:lang w:val="sr-Cyrl-RS"/>
        </w:rPr>
        <w:t xml:space="preserve">            </w:t>
      </w:r>
      <w:proofErr w:type="spellStart"/>
      <w:proofErr w:type="gramStart"/>
      <w:r>
        <w:rPr>
          <w:rFonts w:eastAsia="Times New Roman" w:cs="Times New Roman"/>
          <w:szCs w:val="24"/>
        </w:rPr>
        <w:t>Служба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обавља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оперативне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послове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који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се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односе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на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сазивање</w:t>
      </w:r>
      <w:proofErr w:type="spellEnd"/>
      <w:r>
        <w:rPr>
          <w:rFonts w:eastAsia="Times New Roman" w:cs="Times New Roman"/>
          <w:szCs w:val="24"/>
        </w:rPr>
        <w:t xml:space="preserve">, </w:t>
      </w:r>
      <w:proofErr w:type="spellStart"/>
      <w:r>
        <w:rPr>
          <w:rFonts w:eastAsia="Times New Roman" w:cs="Times New Roman"/>
          <w:szCs w:val="24"/>
        </w:rPr>
        <w:t>припремање</w:t>
      </w:r>
      <w:proofErr w:type="spellEnd"/>
      <w:r>
        <w:rPr>
          <w:rFonts w:eastAsia="Times New Roman" w:cs="Times New Roman"/>
          <w:szCs w:val="24"/>
        </w:rPr>
        <w:t xml:space="preserve"> и </w:t>
      </w:r>
      <w:proofErr w:type="spellStart"/>
      <w:r>
        <w:rPr>
          <w:rFonts w:eastAsia="Times New Roman" w:cs="Times New Roman"/>
          <w:szCs w:val="24"/>
        </w:rPr>
        <w:t>одржавање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колегијума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начелника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Градске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управе</w:t>
      </w:r>
      <w:proofErr w:type="spellEnd"/>
      <w:r>
        <w:rPr>
          <w:rFonts w:eastAsia="Times New Roman" w:cs="Times New Roman"/>
          <w:szCs w:val="24"/>
        </w:rPr>
        <w:t>.</w:t>
      </w:r>
      <w:proofErr w:type="gramEnd"/>
      <w:r>
        <w:rPr>
          <w:rFonts w:eastAsia="Times New Roman" w:cs="Times New Roman"/>
          <w:szCs w:val="24"/>
        </w:rPr>
        <w:t xml:space="preserve"> </w:t>
      </w:r>
    </w:p>
    <w:p w:rsidR="000D27FD" w:rsidRDefault="000D27FD" w:rsidP="00886B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Cyrl-RS"/>
        </w:rPr>
      </w:pPr>
      <w:r>
        <w:rPr>
          <w:rFonts w:eastAsia="Times New Roman" w:cs="Times New Roman"/>
          <w:color w:val="000000" w:themeColor="text1"/>
          <w:szCs w:val="24"/>
          <w:lang w:val="sr-Cyrl-CS"/>
        </w:rPr>
        <w:t xml:space="preserve">              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Cyrl-CS"/>
        </w:rPr>
        <w:t>лужба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 xml:space="preserve"> обавља и друге послове у складу са законом и другим прописима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Cyrl-RS"/>
        </w:rPr>
        <w:t>.“</w:t>
      </w:r>
    </w:p>
    <w:p w:rsidR="009313E2" w:rsidRPr="00FF415D" w:rsidRDefault="000D27FD" w:rsidP="00886B4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bookmarkStart w:id="19" w:name="str_86"/>
      <w:bookmarkStart w:id="20" w:name="str_88"/>
      <w:bookmarkEnd w:id="19"/>
      <w:bookmarkEnd w:id="20"/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9313E2" w:rsidRDefault="00E8725B" w:rsidP="009313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Члан 16</w:t>
      </w:r>
      <w:r w:rsidR="009313E2" w:rsidRPr="009313E2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:rsidR="009313E2" w:rsidRPr="009313E2" w:rsidRDefault="009313E2" w:rsidP="009313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BB5523" w:rsidRPr="00325E0C" w:rsidRDefault="00BB5523" w:rsidP="00BB5523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Latn-RS"/>
        </w:rPr>
      </w:pPr>
      <w:r w:rsidRPr="00325E0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Члан 48. мења се и гласи:</w:t>
      </w:r>
    </w:p>
    <w:p w:rsidR="00BB5523" w:rsidRPr="00325E0C" w:rsidRDefault="00BB5523" w:rsidP="001E3C94">
      <w:pPr>
        <w:autoSpaceDE w:val="0"/>
        <w:autoSpaceDN w:val="0"/>
        <w:adjustRightInd w:val="0"/>
        <w:spacing w:after="0" w:line="240" w:lineRule="auto"/>
        <w:ind w:right="-567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 w:rsidRPr="00325E0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„Члан 48.</w:t>
      </w:r>
    </w:p>
    <w:p w:rsidR="00BB5523" w:rsidRPr="009313E2" w:rsidRDefault="00BB5523" w:rsidP="00BB5523">
      <w:pPr>
        <w:autoSpaceDE w:val="0"/>
        <w:autoSpaceDN w:val="0"/>
        <w:adjustRightInd w:val="0"/>
        <w:spacing w:after="0" w:line="240" w:lineRule="auto"/>
        <w:ind w:right="-567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r w:rsidRPr="00325E0C">
        <w:rPr>
          <w:rFonts w:ascii="Times New Roman" w:hAnsi="Times New Roman" w:cs="Times New Roman"/>
          <w:b/>
          <w:bCs/>
          <w:sz w:val="24"/>
          <w:szCs w:val="24"/>
        </w:rPr>
        <w:t>Служба</w:t>
      </w:r>
      <w:proofErr w:type="spellEnd"/>
      <w:r w:rsidRPr="00325E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25E0C">
        <w:rPr>
          <w:rFonts w:ascii="Times New Roman" w:hAnsi="Times New Roman" w:cs="Times New Roman"/>
          <w:b/>
          <w:bCs/>
          <w:sz w:val="24"/>
          <w:szCs w:val="24"/>
        </w:rPr>
        <w:t>за</w:t>
      </w:r>
      <w:proofErr w:type="spellEnd"/>
      <w:r w:rsidRPr="00325E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25E0C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заједничке</w:t>
      </w:r>
      <w:r w:rsidRPr="00325E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25E0C">
        <w:rPr>
          <w:rFonts w:ascii="Times New Roman" w:hAnsi="Times New Roman" w:cs="Times New Roman"/>
          <w:b/>
          <w:bCs/>
          <w:sz w:val="24"/>
          <w:szCs w:val="24"/>
        </w:rPr>
        <w:t>послове</w:t>
      </w:r>
      <w:proofErr w:type="spellEnd"/>
      <w:r w:rsidRPr="00325E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25E0C">
        <w:rPr>
          <w:rFonts w:ascii="Times New Roman" w:hAnsi="Times New Roman" w:cs="Times New Roman"/>
          <w:sz w:val="24"/>
          <w:szCs w:val="24"/>
          <w:lang w:val="sr-Cyrl-CS"/>
        </w:rPr>
        <w:t xml:space="preserve">обавља следеће послове: </w:t>
      </w:r>
      <w:r>
        <w:rPr>
          <w:rFonts w:ascii="Times New Roman" w:hAnsi="Times New Roman" w:cs="Times New Roman"/>
          <w:sz w:val="24"/>
          <w:szCs w:val="24"/>
          <w:lang w:val="sr-Cyrl-RS"/>
        </w:rPr>
        <w:t>послове</w:t>
      </w:r>
      <w:r w:rsidRPr="00325E0C">
        <w:rPr>
          <w:rFonts w:ascii="Times New Roman" w:hAnsi="Times New Roman" w:cs="Times New Roman"/>
          <w:sz w:val="24"/>
          <w:szCs w:val="24"/>
          <w:lang w:val="sr-Cyrl-RS"/>
        </w:rPr>
        <w:t xml:space="preserve"> из об</w:t>
      </w:r>
      <w:r>
        <w:rPr>
          <w:rFonts w:ascii="Times New Roman" w:hAnsi="Times New Roman" w:cs="Times New Roman"/>
          <w:sz w:val="24"/>
          <w:szCs w:val="24"/>
          <w:lang w:val="sr-Cyrl-RS"/>
        </w:rPr>
        <w:t>ласти</w:t>
      </w:r>
      <w:r w:rsidRPr="00325E0C">
        <w:rPr>
          <w:rFonts w:ascii="Times New Roman" w:hAnsi="Times New Roman" w:cs="Times New Roman"/>
          <w:sz w:val="24"/>
          <w:szCs w:val="24"/>
          <w:lang w:val="sr-Cyrl-CS"/>
        </w:rPr>
        <w:t xml:space="preserve"> управљања ванредним ситуацијама </w:t>
      </w:r>
      <w:r w:rsidRPr="00325E0C">
        <w:rPr>
          <w:rFonts w:ascii="Times New Roman" w:hAnsi="Times New Roman" w:cs="Times New Roman"/>
          <w:sz w:val="24"/>
          <w:szCs w:val="24"/>
          <w:lang w:val="sr-Cyrl-RS"/>
        </w:rPr>
        <w:t xml:space="preserve">из </w:t>
      </w:r>
      <w:proofErr w:type="spellStart"/>
      <w:r w:rsidRPr="00325E0C">
        <w:rPr>
          <w:rFonts w:ascii="Times New Roman" w:hAnsi="Times New Roman" w:cs="Times New Roman"/>
          <w:sz w:val="24"/>
          <w:szCs w:val="24"/>
        </w:rPr>
        <w:t>система</w:t>
      </w:r>
      <w:proofErr w:type="spellEnd"/>
      <w:r w:rsidRPr="00325E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5E0C">
        <w:rPr>
          <w:rFonts w:ascii="Times New Roman" w:hAnsi="Times New Roman" w:cs="Times New Roman"/>
          <w:sz w:val="24"/>
          <w:szCs w:val="24"/>
        </w:rPr>
        <w:t>заштите</w:t>
      </w:r>
      <w:proofErr w:type="spellEnd"/>
      <w:r w:rsidRPr="00325E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5E0C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325E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5E0C">
        <w:rPr>
          <w:rFonts w:ascii="Times New Roman" w:hAnsi="Times New Roman" w:cs="Times New Roman"/>
          <w:sz w:val="24"/>
          <w:szCs w:val="24"/>
        </w:rPr>
        <w:t>елементарних</w:t>
      </w:r>
      <w:proofErr w:type="spellEnd"/>
      <w:r w:rsidRPr="00325E0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25E0C">
        <w:rPr>
          <w:rFonts w:ascii="Times New Roman" w:hAnsi="Times New Roman" w:cs="Times New Roman"/>
          <w:sz w:val="24"/>
          <w:szCs w:val="24"/>
        </w:rPr>
        <w:t>других</w:t>
      </w:r>
      <w:proofErr w:type="spellEnd"/>
      <w:r w:rsidRPr="00325E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5E0C">
        <w:rPr>
          <w:rFonts w:ascii="Times New Roman" w:hAnsi="Times New Roman" w:cs="Times New Roman"/>
          <w:sz w:val="24"/>
          <w:szCs w:val="24"/>
        </w:rPr>
        <w:t>већих</w:t>
      </w:r>
      <w:proofErr w:type="spellEnd"/>
      <w:r w:rsidRPr="00325E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5E0C">
        <w:rPr>
          <w:rFonts w:ascii="Times New Roman" w:hAnsi="Times New Roman" w:cs="Times New Roman"/>
          <w:sz w:val="24"/>
          <w:szCs w:val="24"/>
        </w:rPr>
        <w:t>непогода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; послове</w:t>
      </w:r>
      <w:r w:rsidRPr="00325E0C">
        <w:rPr>
          <w:rFonts w:ascii="Times New Roman" w:hAnsi="Times New Roman" w:cs="Times New Roman"/>
          <w:sz w:val="24"/>
          <w:szCs w:val="24"/>
          <w:lang w:val="sr-Cyrl-RS"/>
        </w:rPr>
        <w:t xml:space="preserve"> на </w:t>
      </w:r>
      <w:proofErr w:type="spellStart"/>
      <w:r w:rsidRPr="00325E0C">
        <w:rPr>
          <w:rFonts w:ascii="Times New Roman" w:hAnsi="Times New Roman" w:cs="Times New Roman"/>
          <w:sz w:val="24"/>
          <w:szCs w:val="24"/>
        </w:rPr>
        <w:t>пре</w:t>
      </w:r>
      <w:proofErr w:type="spellEnd"/>
      <w:r w:rsidRPr="00325E0C">
        <w:rPr>
          <w:rFonts w:ascii="Times New Roman" w:hAnsi="Times New Roman" w:cs="Times New Roman"/>
          <w:sz w:val="24"/>
          <w:szCs w:val="24"/>
          <w:lang w:val="sr-Cyrl-RS"/>
        </w:rPr>
        <w:t>д</w:t>
      </w:r>
      <w:proofErr w:type="spellStart"/>
      <w:r w:rsidRPr="00325E0C">
        <w:rPr>
          <w:rFonts w:ascii="Times New Roman" w:hAnsi="Times New Roman" w:cs="Times New Roman"/>
          <w:sz w:val="24"/>
          <w:szCs w:val="24"/>
        </w:rPr>
        <w:t>узимањ</w:t>
      </w:r>
      <w:proofErr w:type="spellEnd"/>
      <w:r w:rsidRPr="00325E0C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325E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5E0C">
        <w:rPr>
          <w:rFonts w:ascii="Times New Roman" w:hAnsi="Times New Roman" w:cs="Times New Roman"/>
          <w:sz w:val="24"/>
          <w:szCs w:val="24"/>
        </w:rPr>
        <w:t>превентивних</w:t>
      </w:r>
      <w:proofErr w:type="spellEnd"/>
      <w:r w:rsidRPr="00325E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5E0C">
        <w:rPr>
          <w:rFonts w:ascii="Times New Roman" w:hAnsi="Times New Roman" w:cs="Times New Roman"/>
          <w:sz w:val="24"/>
          <w:szCs w:val="24"/>
        </w:rPr>
        <w:t>мера</w:t>
      </w:r>
      <w:proofErr w:type="spellEnd"/>
      <w:r w:rsidRPr="00325E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5E0C">
        <w:rPr>
          <w:rFonts w:ascii="Times New Roman" w:hAnsi="Times New Roman" w:cs="Times New Roman"/>
          <w:sz w:val="24"/>
          <w:szCs w:val="24"/>
        </w:rPr>
        <w:t>ради</w:t>
      </w:r>
      <w:proofErr w:type="spellEnd"/>
      <w:r w:rsidRPr="00325E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5E0C">
        <w:rPr>
          <w:rFonts w:ascii="Times New Roman" w:hAnsi="Times New Roman" w:cs="Times New Roman"/>
          <w:sz w:val="24"/>
          <w:szCs w:val="24"/>
        </w:rPr>
        <w:t>спречавања</w:t>
      </w:r>
      <w:proofErr w:type="spellEnd"/>
      <w:r w:rsidRPr="00325E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5E0C">
        <w:rPr>
          <w:rFonts w:ascii="Times New Roman" w:hAnsi="Times New Roman" w:cs="Times New Roman"/>
          <w:sz w:val="24"/>
          <w:szCs w:val="24"/>
        </w:rPr>
        <w:t>избијања</w:t>
      </w:r>
      <w:proofErr w:type="spellEnd"/>
      <w:r w:rsidRPr="00325E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5E0C">
        <w:rPr>
          <w:rFonts w:ascii="Times New Roman" w:hAnsi="Times New Roman" w:cs="Times New Roman"/>
          <w:sz w:val="24"/>
          <w:szCs w:val="24"/>
        </w:rPr>
        <w:t>пожара</w:t>
      </w:r>
      <w:proofErr w:type="spellEnd"/>
      <w:r w:rsidRPr="00325E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25E0C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325E0C">
        <w:rPr>
          <w:rFonts w:ascii="Times New Roman" w:hAnsi="Times New Roman" w:cs="Times New Roman"/>
          <w:sz w:val="24"/>
          <w:szCs w:val="24"/>
        </w:rPr>
        <w:t>противпожарно</w:t>
      </w:r>
      <w:proofErr w:type="spellEnd"/>
      <w:r w:rsidRPr="00325E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5E0C">
        <w:rPr>
          <w:rFonts w:ascii="Times New Roman" w:hAnsi="Times New Roman" w:cs="Times New Roman"/>
          <w:sz w:val="24"/>
          <w:szCs w:val="24"/>
        </w:rPr>
        <w:t>обезбеђење</w:t>
      </w:r>
      <w:proofErr w:type="spellEnd"/>
      <w:r w:rsidRPr="00325E0C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послове</w:t>
      </w:r>
      <w:r w:rsidRPr="00325E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325E0C">
        <w:rPr>
          <w:rFonts w:ascii="Times New Roman" w:hAnsi="Times New Roman" w:cs="Times New Roman"/>
          <w:sz w:val="24"/>
          <w:szCs w:val="24"/>
        </w:rPr>
        <w:t>безбедности</w:t>
      </w:r>
      <w:proofErr w:type="spellEnd"/>
      <w:r w:rsidRPr="00325E0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25E0C">
        <w:rPr>
          <w:rFonts w:ascii="Times New Roman" w:hAnsi="Times New Roman" w:cs="Times New Roman"/>
          <w:sz w:val="24"/>
          <w:szCs w:val="24"/>
        </w:rPr>
        <w:t>заштите</w:t>
      </w:r>
      <w:proofErr w:type="spellEnd"/>
      <w:r w:rsidRPr="00325E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5E0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25E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5E0C">
        <w:rPr>
          <w:rFonts w:ascii="Times New Roman" w:hAnsi="Times New Roman" w:cs="Times New Roman"/>
          <w:sz w:val="24"/>
          <w:szCs w:val="24"/>
        </w:rPr>
        <w:t>раду</w:t>
      </w:r>
      <w:proofErr w:type="spellEnd"/>
      <w:r w:rsidRPr="00325E0C">
        <w:rPr>
          <w:rFonts w:ascii="Times New Roman" w:hAnsi="Times New Roman" w:cs="Times New Roman"/>
          <w:sz w:val="24"/>
          <w:szCs w:val="24"/>
        </w:rPr>
        <w:t>;</w:t>
      </w:r>
      <w:r w:rsidRPr="00325E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325E0C">
        <w:rPr>
          <w:rFonts w:ascii="Times New Roman" w:hAnsi="Times New Roman" w:cs="Times New Roman"/>
          <w:sz w:val="24"/>
          <w:szCs w:val="24"/>
        </w:rPr>
        <w:t>припремање</w:t>
      </w:r>
      <w:proofErr w:type="spellEnd"/>
      <w:r w:rsidRPr="00325E0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25E0C">
        <w:rPr>
          <w:rFonts w:ascii="Times New Roman" w:hAnsi="Times New Roman" w:cs="Times New Roman"/>
          <w:sz w:val="24"/>
          <w:szCs w:val="24"/>
        </w:rPr>
        <w:t>израда</w:t>
      </w:r>
      <w:proofErr w:type="spellEnd"/>
      <w:r w:rsidRPr="00325E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5E0C">
        <w:rPr>
          <w:rFonts w:ascii="Times New Roman" w:hAnsi="Times New Roman" w:cs="Times New Roman"/>
          <w:sz w:val="24"/>
          <w:szCs w:val="24"/>
        </w:rPr>
        <w:t>нацрта</w:t>
      </w:r>
      <w:proofErr w:type="spellEnd"/>
      <w:r w:rsidRPr="00325E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5E0C">
        <w:rPr>
          <w:rFonts w:ascii="Times New Roman" w:hAnsi="Times New Roman" w:cs="Times New Roman"/>
          <w:sz w:val="24"/>
          <w:szCs w:val="24"/>
        </w:rPr>
        <w:t>прописа</w:t>
      </w:r>
      <w:proofErr w:type="spellEnd"/>
      <w:r w:rsidRPr="00325E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5E0C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325E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5E0C">
        <w:rPr>
          <w:rFonts w:ascii="Times New Roman" w:hAnsi="Times New Roman" w:cs="Times New Roman"/>
          <w:sz w:val="24"/>
          <w:szCs w:val="24"/>
        </w:rPr>
        <w:t>надлежн</w:t>
      </w:r>
      <w:proofErr w:type="spellEnd"/>
      <w:r w:rsidRPr="00325E0C">
        <w:rPr>
          <w:rFonts w:ascii="Times New Roman" w:hAnsi="Times New Roman" w:cs="Times New Roman"/>
          <w:sz w:val="24"/>
          <w:szCs w:val="24"/>
          <w:lang w:val="sr-Cyrl-RS"/>
        </w:rPr>
        <w:t>ости службе</w:t>
      </w:r>
      <w:r w:rsidRPr="00325E0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25E0C">
        <w:rPr>
          <w:rFonts w:ascii="Times New Roman" w:hAnsi="Times New Roman" w:cs="Times New Roman"/>
          <w:sz w:val="24"/>
          <w:szCs w:val="24"/>
        </w:rPr>
        <w:t>праћење</w:t>
      </w:r>
      <w:proofErr w:type="spellEnd"/>
      <w:r w:rsidRPr="00325E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5E0C">
        <w:rPr>
          <w:rFonts w:ascii="Times New Roman" w:hAnsi="Times New Roman" w:cs="Times New Roman"/>
          <w:sz w:val="24"/>
          <w:szCs w:val="24"/>
        </w:rPr>
        <w:t>спровођења</w:t>
      </w:r>
      <w:proofErr w:type="spellEnd"/>
      <w:r w:rsidRPr="00325E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5E0C">
        <w:rPr>
          <w:rFonts w:ascii="Times New Roman" w:hAnsi="Times New Roman" w:cs="Times New Roman"/>
          <w:sz w:val="24"/>
          <w:szCs w:val="24"/>
        </w:rPr>
        <w:t>тих</w:t>
      </w:r>
      <w:proofErr w:type="spellEnd"/>
      <w:r w:rsidRPr="00325E0C">
        <w:rPr>
          <w:rFonts w:ascii="Times New Roman" w:hAnsi="Times New Roman" w:cs="Times New Roman"/>
          <w:sz w:val="24"/>
          <w:szCs w:val="24"/>
        </w:rPr>
        <w:t xml:space="preserve"> </w:t>
      </w:r>
      <w:r w:rsidRPr="00325E0C">
        <w:rPr>
          <w:rFonts w:ascii="Times New Roman" w:hAnsi="Times New Roman" w:cs="Times New Roman"/>
          <w:sz w:val="24"/>
          <w:szCs w:val="24"/>
          <w:lang w:val="sr-Cyrl-RS"/>
        </w:rPr>
        <w:t>прописа</w:t>
      </w:r>
      <w:r w:rsidRPr="00325E0C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sr-Cyrl-RS"/>
        </w:rPr>
        <w:t>послове</w:t>
      </w:r>
      <w:r w:rsidRPr="00325E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25E0C">
        <w:rPr>
          <w:rFonts w:ascii="Times New Roman" w:hAnsi="Times New Roman" w:cs="Times New Roman"/>
          <w:noProof/>
          <w:sz w:val="24"/>
          <w:szCs w:val="24"/>
          <w:lang w:val="sr-Cyrl-RS"/>
        </w:rPr>
        <w:t>текућег (редовног) одржавања ствари у јавној својини, коришћењу и државини Града;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послове</w:t>
      </w:r>
      <w:r w:rsidRPr="00325E0C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Pr="00325E0C">
        <w:rPr>
          <w:rFonts w:ascii="Times New Roman" w:hAnsi="Times New Roman" w:cs="Times New Roman"/>
          <w:sz w:val="24"/>
          <w:szCs w:val="24"/>
          <w:lang w:val="sr-Cyrl-RS"/>
        </w:rPr>
        <w:t xml:space="preserve">хитних интервенција на  стварима </w:t>
      </w:r>
      <w:r w:rsidRPr="00325E0C">
        <w:rPr>
          <w:rFonts w:ascii="Times New Roman" w:hAnsi="Times New Roman" w:cs="Times New Roman"/>
          <w:noProof/>
          <w:sz w:val="24"/>
          <w:szCs w:val="24"/>
          <w:lang w:val="sr-Cyrl-RS"/>
        </w:rPr>
        <w:t>у јавној својини, коришћењу и државини</w:t>
      </w:r>
      <w:r w:rsidRPr="00325E0C">
        <w:rPr>
          <w:rFonts w:ascii="Times New Roman" w:hAnsi="Times New Roman" w:cs="Times New Roman"/>
          <w:sz w:val="24"/>
          <w:szCs w:val="24"/>
        </w:rPr>
        <w:t xml:space="preserve"> </w:t>
      </w:r>
      <w:r w:rsidRPr="00325E0C">
        <w:rPr>
          <w:rFonts w:ascii="Times New Roman" w:hAnsi="Times New Roman" w:cs="Times New Roman"/>
          <w:sz w:val="24"/>
          <w:szCs w:val="24"/>
          <w:lang w:val="sr-Cyrl-RS"/>
        </w:rPr>
        <w:t>Г</w:t>
      </w:r>
      <w:proofErr w:type="spellStart"/>
      <w:r w:rsidRPr="00325E0C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Pr="00325E0C">
        <w:rPr>
          <w:rFonts w:ascii="Times New Roman" w:hAnsi="Times New Roman" w:cs="Times New Roman"/>
          <w:noProof/>
          <w:sz w:val="24"/>
          <w:szCs w:val="24"/>
        </w:rPr>
        <w:t xml:space="preserve"> који се обављају без одлагања, ради заштите безбедности људи и имовине;</w:t>
      </w:r>
      <w:r w:rsidRPr="00325E0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послове</w:t>
      </w:r>
      <w:r w:rsidRPr="00325E0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325E0C"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  <w:r w:rsidRPr="00325E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5E0C">
        <w:rPr>
          <w:rFonts w:ascii="Times New Roman" w:hAnsi="Times New Roman" w:cs="Times New Roman"/>
          <w:sz w:val="24"/>
          <w:szCs w:val="24"/>
        </w:rPr>
        <w:t>добара</w:t>
      </w:r>
      <w:proofErr w:type="spellEnd"/>
      <w:r w:rsidRPr="00325E0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25E0C">
        <w:rPr>
          <w:rFonts w:ascii="Times New Roman" w:hAnsi="Times New Roman" w:cs="Times New Roman"/>
          <w:sz w:val="24"/>
          <w:szCs w:val="24"/>
        </w:rPr>
        <w:t>услуга</w:t>
      </w:r>
      <w:proofErr w:type="spellEnd"/>
      <w:r w:rsidRPr="00325E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5E0C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25E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5E0C">
        <w:rPr>
          <w:rFonts w:ascii="Times New Roman" w:hAnsi="Times New Roman" w:cs="Times New Roman"/>
          <w:sz w:val="24"/>
          <w:szCs w:val="24"/>
        </w:rPr>
        <w:t>потребе</w:t>
      </w:r>
      <w:proofErr w:type="spellEnd"/>
      <w:r w:rsidRPr="00325E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5E0C">
        <w:rPr>
          <w:rFonts w:ascii="Times New Roman" w:hAnsi="Times New Roman" w:cs="Times New Roman"/>
          <w:sz w:val="24"/>
          <w:szCs w:val="24"/>
        </w:rPr>
        <w:t>органа</w:t>
      </w:r>
      <w:proofErr w:type="spellEnd"/>
      <w:r w:rsidRPr="00325E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5E0C"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 w:rsidRPr="00325E0C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proofErr w:type="spellStart"/>
      <w:r w:rsidRPr="009313E2">
        <w:rPr>
          <w:rFonts w:ascii="Times New Roman" w:hAnsi="Times New Roman" w:cs="Times New Roman"/>
          <w:sz w:val="24"/>
          <w:szCs w:val="24"/>
        </w:rPr>
        <w:t>осим</w:t>
      </w:r>
      <w:proofErr w:type="spellEnd"/>
      <w:r w:rsidRPr="00931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3E2">
        <w:rPr>
          <w:rFonts w:ascii="Times New Roman" w:hAnsi="Times New Roman" w:cs="Times New Roman"/>
          <w:sz w:val="24"/>
          <w:szCs w:val="24"/>
        </w:rPr>
        <w:t>рачунарских</w:t>
      </w:r>
      <w:proofErr w:type="spellEnd"/>
      <w:r w:rsidRPr="00931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3E2">
        <w:rPr>
          <w:rFonts w:ascii="Times New Roman" w:hAnsi="Times New Roman" w:cs="Times New Roman"/>
          <w:sz w:val="24"/>
          <w:szCs w:val="24"/>
        </w:rPr>
        <w:t>система</w:t>
      </w:r>
      <w:proofErr w:type="spellEnd"/>
      <w:r w:rsidRPr="009313E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313E2"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 w:rsidRPr="00931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3E2">
        <w:rPr>
          <w:rFonts w:ascii="Times New Roman" w:hAnsi="Times New Roman" w:cs="Times New Roman"/>
          <w:sz w:val="24"/>
          <w:szCs w:val="24"/>
        </w:rPr>
        <w:t>веза</w:t>
      </w:r>
      <w:proofErr w:type="spellEnd"/>
      <w:r w:rsidRPr="009313E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313E2">
        <w:rPr>
          <w:rFonts w:ascii="Times New Roman" w:hAnsi="Times New Roman" w:cs="Times New Roman"/>
          <w:sz w:val="24"/>
          <w:szCs w:val="24"/>
        </w:rPr>
        <w:t>мобилна</w:t>
      </w:r>
      <w:proofErr w:type="spellEnd"/>
      <w:r w:rsidRPr="009313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13E2">
        <w:rPr>
          <w:rFonts w:ascii="Times New Roman" w:hAnsi="Times New Roman" w:cs="Times New Roman"/>
          <w:sz w:val="24"/>
          <w:szCs w:val="24"/>
        </w:rPr>
        <w:t>фиксна</w:t>
      </w:r>
      <w:proofErr w:type="spellEnd"/>
      <w:r w:rsidRPr="00931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3E2">
        <w:rPr>
          <w:rFonts w:ascii="Times New Roman" w:hAnsi="Times New Roman" w:cs="Times New Roman"/>
          <w:sz w:val="24"/>
          <w:szCs w:val="24"/>
        </w:rPr>
        <w:t>телефонија</w:t>
      </w:r>
      <w:proofErr w:type="spellEnd"/>
      <w:r w:rsidRPr="009313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13E2">
        <w:rPr>
          <w:rFonts w:ascii="Times New Roman" w:hAnsi="Times New Roman" w:cs="Times New Roman"/>
          <w:sz w:val="24"/>
          <w:szCs w:val="24"/>
        </w:rPr>
        <w:t>интернет</w:t>
      </w:r>
      <w:proofErr w:type="spellEnd"/>
      <w:r w:rsidRPr="009313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13E2">
        <w:rPr>
          <w:rFonts w:ascii="Times New Roman" w:hAnsi="Times New Roman" w:cs="Times New Roman"/>
          <w:sz w:val="24"/>
          <w:szCs w:val="24"/>
        </w:rPr>
        <w:t>мобилни</w:t>
      </w:r>
      <w:proofErr w:type="spellEnd"/>
      <w:r w:rsidRPr="00931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3E2">
        <w:rPr>
          <w:rFonts w:ascii="Times New Roman" w:hAnsi="Times New Roman" w:cs="Times New Roman"/>
          <w:sz w:val="24"/>
          <w:szCs w:val="24"/>
        </w:rPr>
        <w:t>интернет</w:t>
      </w:r>
      <w:proofErr w:type="spellEnd"/>
      <w:r w:rsidRPr="009313E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313E2">
        <w:rPr>
          <w:rFonts w:ascii="Times New Roman" w:hAnsi="Times New Roman" w:cs="Times New Roman"/>
          <w:sz w:val="24"/>
          <w:szCs w:val="24"/>
        </w:rPr>
        <w:t>пренос</w:t>
      </w:r>
      <w:proofErr w:type="spellEnd"/>
      <w:r w:rsidRPr="00931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3E2">
        <w:rPr>
          <w:rFonts w:ascii="Times New Roman" w:hAnsi="Times New Roman" w:cs="Times New Roman"/>
          <w:sz w:val="24"/>
          <w:szCs w:val="24"/>
        </w:rPr>
        <w:t>података</w:t>
      </w:r>
      <w:proofErr w:type="spellEnd"/>
      <w:r w:rsidRPr="009313E2">
        <w:rPr>
          <w:rFonts w:ascii="Times New Roman" w:hAnsi="Times New Roman" w:cs="Times New Roman"/>
          <w:sz w:val="24"/>
          <w:szCs w:val="24"/>
        </w:rPr>
        <w:t>);</w:t>
      </w:r>
      <w:r w:rsidRPr="009313E2">
        <w:rPr>
          <w:rFonts w:ascii="Times New Roman" w:hAnsi="Times New Roman" w:cs="Times New Roman"/>
          <w:sz w:val="24"/>
          <w:szCs w:val="24"/>
          <w:lang w:val="sr-Cyrl-RS"/>
        </w:rPr>
        <w:t xml:space="preserve"> послове </w:t>
      </w:r>
      <w:proofErr w:type="spellStart"/>
      <w:r w:rsidRPr="009313E2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931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3E2">
        <w:rPr>
          <w:rFonts w:ascii="Times New Roman" w:hAnsi="Times New Roman" w:cs="Times New Roman"/>
          <w:sz w:val="24"/>
          <w:szCs w:val="24"/>
        </w:rPr>
        <w:t>области</w:t>
      </w:r>
      <w:proofErr w:type="spellEnd"/>
      <w:r w:rsidRPr="00931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3E2">
        <w:rPr>
          <w:rFonts w:ascii="Times New Roman" w:hAnsi="Times New Roman" w:cs="Times New Roman"/>
          <w:sz w:val="24"/>
          <w:szCs w:val="24"/>
        </w:rPr>
        <w:t>финансијско-материјалног</w:t>
      </w:r>
      <w:proofErr w:type="spellEnd"/>
      <w:r w:rsidRPr="00931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3E2">
        <w:rPr>
          <w:rFonts w:ascii="Times New Roman" w:hAnsi="Times New Roman" w:cs="Times New Roman"/>
          <w:sz w:val="24"/>
          <w:szCs w:val="24"/>
        </w:rPr>
        <w:t>пословања</w:t>
      </w:r>
      <w:proofErr w:type="spellEnd"/>
      <w:r w:rsidRPr="009313E2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Pr="00931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3E2">
        <w:rPr>
          <w:rFonts w:ascii="Times New Roman" w:hAnsi="Times New Roman" w:cs="Times New Roman"/>
          <w:sz w:val="24"/>
          <w:szCs w:val="24"/>
        </w:rPr>
        <w:lastRenderedPageBreak/>
        <w:t>реализацију</w:t>
      </w:r>
      <w:proofErr w:type="spellEnd"/>
      <w:r w:rsidRPr="00931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3E2">
        <w:rPr>
          <w:rFonts w:ascii="Times New Roman" w:hAnsi="Times New Roman" w:cs="Times New Roman"/>
          <w:sz w:val="24"/>
          <w:szCs w:val="24"/>
        </w:rPr>
        <w:t>плаћања</w:t>
      </w:r>
      <w:proofErr w:type="spellEnd"/>
      <w:r w:rsidRPr="00931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3E2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931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3E2">
        <w:rPr>
          <w:rFonts w:ascii="Times New Roman" w:hAnsi="Times New Roman" w:cs="Times New Roman"/>
          <w:sz w:val="24"/>
          <w:szCs w:val="24"/>
        </w:rPr>
        <w:t>делатности</w:t>
      </w:r>
      <w:proofErr w:type="spellEnd"/>
      <w:r w:rsidRPr="009313E2">
        <w:rPr>
          <w:rFonts w:ascii="Times New Roman" w:hAnsi="Times New Roman" w:cs="Times New Roman"/>
          <w:sz w:val="24"/>
          <w:szCs w:val="24"/>
        </w:rPr>
        <w:t xml:space="preserve"> </w:t>
      </w:r>
      <w:r w:rsidRPr="009313E2">
        <w:rPr>
          <w:rFonts w:ascii="Times New Roman" w:hAnsi="Times New Roman" w:cs="Times New Roman"/>
          <w:sz w:val="24"/>
          <w:szCs w:val="24"/>
          <w:lang w:val="sr-Cyrl-RS"/>
        </w:rPr>
        <w:t>Службе за потребе Градске управе, осим плаћања трошкова рачунарских система и средстава веза (мобилна, фиксна телефонија, интернет, мобилни интернет и пренос података);</w:t>
      </w:r>
      <w:r w:rsidRPr="009313E2">
        <w:rPr>
          <w:rFonts w:ascii="Times New Roman" w:hAnsi="Times New Roman" w:cs="Times New Roman"/>
          <w:sz w:val="24"/>
          <w:szCs w:val="24"/>
        </w:rPr>
        <w:t xml:space="preserve"> </w:t>
      </w:r>
      <w:r w:rsidRPr="009313E2">
        <w:rPr>
          <w:rFonts w:ascii="Times New Roman" w:hAnsi="Times New Roman" w:cs="Times New Roman"/>
          <w:sz w:val="24"/>
          <w:szCs w:val="24"/>
          <w:lang w:val="sr-Cyrl-RS"/>
        </w:rPr>
        <w:t>рефактурисање комуналних трошкова; послови евиденције и плаћања комуналних трошкова и трошкова електричне енергије Града</w:t>
      </w:r>
      <w:r w:rsidRPr="009313E2">
        <w:rPr>
          <w:rFonts w:ascii="Times New Roman" w:hAnsi="Times New Roman" w:cs="Times New Roman"/>
          <w:sz w:val="24"/>
          <w:szCs w:val="24"/>
        </w:rPr>
        <w:t xml:space="preserve">; </w:t>
      </w:r>
      <w:r w:rsidRPr="009313E2">
        <w:rPr>
          <w:rFonts w:ascii="Times New Roman" w:hAnsi="Times New Roman" w:cs="Times New Roman"/>
          <w:sz w:val="24"/>
          <w:szCs w:val="24"/>
          <w:lang w:val="sr-Cyrl-RS"/>
        </w:rPr>
        <w:t xml:space="preserve">комерцијане послове и вођење магацинског пословања; </w:t>
      </w:r>
      <w:r w:rsidRPr="009313E2">
        <w:rPr>
          <w:rFonts w:ascii="Times New Roman" w:hAnsi="Times New Roman" w:cs="Times New Roman"/>
          <w:sz w:val="24"/>
          <w:szCs w:val="24"/>
        </w:rPr>
        <w:t xml:space="preserve"> </w:t>
      </w:r>
      <w:r w:rsidRPr="009313E2">
        <w:rPr>
          <w:rFonts w:ascii="Times New Roman" w:hAnsi="Times New Roman" w:cs="Times New Roman"/>
          <w:sz w:val="24"/>
          <w:szCs w:val="24"/>
          <w:lang w:val="sr-Cyrl-RS"/>
        </w:rPr>
        <w:t>послове услуживања</w:t>
      </w:r>
      <w:r w:rsidRPr="009313E2">
        <w:rPr>
          <w:rFonts w:ascii="Times New Roman" w:hAnsi="Times New Roman" w:cs="Times New Roman"/>
          <w:sz w:val="24"/>
          <w:szCs w:val="24"/>
        </w:rPr>
        <w:t>;</w:t>
      </w:r>
      <w:r w:rsidRPr="009313E2">
        <w:rPr>
          <w:rFonts w:ascii="Times New Roman" w:hAnsi="Times New Roman" w:cs="Times New Roman"/>
          <w:sz w:val="24"/>
          <w:szCs w:val="24"/>
          <w:lang w:val="sr-Cyrl-RS"/>
        </w:rPr>
        <w:t xml:space="preserve"> послови </w:t>
      </w:r>
      <w:proofErr w:type="spellStart"/>
      <w:r w:rsidRPr="009313E2">
        <w:rPr>
          <w:rFonts w:ascii="Times New Roman" w:hAnsi="Times New Roman" w:cs="Times New Roman"/>
          <w:sz w:val="24"/>
          <w:szCs w:val="24"/>
        </w:rPr>
        <w:t>евиденциј</w:t>
      </w:r>
      <w:proofErr w:type="spellEnd"/>
      <w:r w:rsidRPr="009313E2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931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3E2">
        <w:rPr>
          <w:rFonts w:ascii="Times New Roman" w:hAnsi="Times New Roman" w:cs="Times New Roman"/>
          <w:sz w:val="24"/>
          <w:szCs w:val="24"/>
        </w:rPr>
        <w:t>коришћења</w:t>
      </w:r>
      <w:proofErr w:type="spellEnd"/>
      <w:r w:rsidRPr="009313E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313E2">
        <w:rPr>
          <w:rFonts w:ascii="Times New Roman" w:hAnsi="Times New Roman" w:cs="Times New Roman"/>
          <w:sz w:val="24"/>
          <w:szCs w:val="24"/>
        </w:rPr>
        <w:t>издавања</w:t>
      </w:r>
      <w:proofErr w:type="spellEnd"/>
      <w:r w:rsidRPr="00931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3E2">
        <w:rPr>
          <w:rFonts w:ascii="Times New Roman" w:hAnsi="Times New Roman" w:cs="Times New Roman"/>
          <w:sz w:val="24"/>
          <w:szCs w:val="24"/>
        </w:rPr>
        <w:t>основних</w:t>
      </w:r>
      <w:proofErr w:type="spellEnd"/>
      <w:r w:rsidRPr="00931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3E2"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 w:rsidRPr="009313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13E2">
        <w:rPr>
          <w:rFonts w:ascii="Times New Roman" w:hAnsi="Times New Roman" w:cs="Times New Roman"/>
          <w:sz w:val="24"/>
          <w:szCs w:val="24"/>
        </w:rPr>
        <w:t>ситног</w:t>
      </w:r>
      <w:proofErr w:type="spellEnd"/>
      <w:r w:rsidRPr="00931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3E2">
        <w:rPr>
          <w:rFonts w:ascii="Times New Roman" w:hAnsi="Times New Roman" w:cs="Times New Roman"/>
          <w:sz w:val="24"/>
          <w:szCs w:val="24"/>
        </w:rPr>
        <w:t>инвентара</w:t>
      </w:r>
      <w:proofErr w:type="spellEnd"/>
      <w:r w:rsidRPr="009313E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313E2">
        <w:rPr>
          <w:rFonts w:ascii="Times New Roman" w:hAnsi="Times New Roman" w:cs="Times New Roman"/>
          <w:sz w:val="24"/>
          <w:szCs w:val="24"/>
        </w:rPr>
        <w:t>потрошног</w:t>
      </w:r>
      <w:proofErr w:type="spellEnd"/>
      <w:r w:rsidRPr="00931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3E2">
        <w:rPr>
          <w:rFonts w:ascii="Times New Roman" w:hAnsi="Times New Roman" w:cs="Times New Roman"/>
          <w:sz w:val="24"/>
          <w:szCs w:val="24"/>
        </w:rPr>
        <w:t>материјала</w:t>
      </w:r>
      <w:proofErr w:type="spellEnd"/>
      <w:r w:rsidRPr="009313E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9313E2">
        <w:t xml:space="preserve"> </w:t>
      </w:r>
      <w:proofErr w:type="spellStart"/>
      <w:r w:rsidRPr="009313E2">
        <w:rPr>
          <w:rFonts w:ascii="Times New Roman" w:hAnsi="Times New Roman" w:cs="Times New Roman"/>
          <w:sz w:val="24"/>
          <w:szCs w:val="24"/>
        </w:rPr>
        <w:t>осим</w:t>
      </w:r>
      <w:proofErr w:type="spellEnd"/>
      <w:r w:rsidRPr="00931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3E2">
        <w:rPr>
          <w:rFonts w:ascii="Times New Roman" w:hAnsi="Times New Roman" w:cs="Times New Roman"/>
          <w:sz w:val="24"/>
          <w:szCs w:val="24"/>
        </w:rPr>
        <w:t>рачунарских</w:t>
      </w:r>
      <w:proofErr w:type="spellEnd"/>
      <w:r w:rsidRPr="00931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3E2">
        <w:rPr>
          <w:rFonts w:ascii="Times New Roman" w:hAnsi="Times New Roman" w:cs="Times New Roman"/>
          <w:sz w:val="24"/>
          <w:szCs w:val="24"/>
        </w:rPr>
        <w:t>система</w:t>
      </w:r>
      <w:proofErr w:type="spellEnd"/>
      <w:r w:rsidRPr="009313E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313E2"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 w:rsidRPr="00931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3E2">
        <w:rPr>
          <w:rFonts w:ascii="Times New Roman" w:hAnsi="Times New Roman" w:cs="Times New Roman"/>
          <w:sz w:val="24"/>
          <w:szCs w:val="24"/>
        </w:rPr>
        <w:t>веза</w:t>
      </w:r>
      <w:proofErr w:type="spellEnd"/>
      <w:r w:rsidRPr="009313E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313E2">
        <w:rPr>
          <w:rFonts w:ascii="Times New Roman" w:hAnsi="Times New Roman" w:cs="Times New Roman"/>
          <w:sz w:val="24"/>
          <w:szCs w:val="24"/>
        </w:rPr>
        <w:t>мобилна</w:t>
      </w:r>
      <w:proofErr w:type="spellEnd"/>
      <w:r w:rsidRPr="009313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13E2">
        <w:rPr>
          <w:rFonts w:ascii="Times New Roman" w:hAnsi="Times New Roman" w:cs="Times New Roman"/>
          <w:sz w:val="24"/>
          <w:szCs w:val="24"/>
        </w:rPr>
        <w:t>фиксна</w:t>
      </w:r>
      <w:proofErr w:type="spellEnd"/>
      <w:r w:rsidRPr="00931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3E2">
        <w:rPr>
          <w:rFonts w:ascii="Times New Roman" w:hAnsi="Times New Roman" w:cs="Times New Roman"/>
          <w:sz w:val="24"/>
          <w:szCs w:val="24"/>
        </w:rPr>
        <w:t>телефонија</w:t>
      </w:r>
      <w:proofErr w:type="spellEnd"/>
      <w:r w:rsidRPr="009313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13E2">
        <w:rPr>
          <w:rFonts w:ascii="Times New Roman" w:hAnsi="Times New Roman" w:cs="Times New Roman"/>
          <w:sz w:val="24"/>
          <w:szCs w:val="24"/>
        </w:rPr>
        <w:t>интернет</w:t>
      </w:r>
      <w:proofErr w:type="spellEnd"/>
      <w:r w:rsidRPr="009313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13E2">
        <w:rPr>
          <w:rFonts w:ascii="Times New Roman" w:hAnsi="Times New Roman" w:cs="Times New Roman"/>
          <w:sz w:val="24"/>
          <w:szCs w:val="24"/>
        </w:rPr>
        <w:t>мобилни</w:t>
      </w:r>
      <w:proofErr w:type="spellEnd"/>
      <w:r w:rsidRPr="00931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3E2">
        <w:rPr>
          <w:rFonts w:ascii="Times New Roman" w:hAnsi="Times New Roman" w:cs="Times New Roman"/>
          <w:sz w:val="24"/>
          <w:szCs w:val="24"/>
        </w:rPr>
        <w:t>интернет</w:t>
      </w:r>
      <w:proofErr w:type="spellEnd"/>
      <w:r w:rsidRPr="009313E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313E2">
        <w:rPr>
          <w:rFonts w:ascii="Times New Roman" w:hAnsi="Times New Roman" w:cs="Times New Roman"/>
          <w:sz w:val="24"/>
          <w:szCs w:val="24"/>
        </w:rPr>
        <w:t>пренос</w:t>
      </w:r>
      <w:proofErr w:type="spellEnd"/>
      <w:r w:rsidRPr="00931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3E2">
        <w:rPr>
          <w:rFonts w:ascii="Times New Roman" w:hAnsi="Times New Roman" w:cs="Times New Roman"/>
          <w:sz w:val="24"/>
          <w:szCs w:val="24"/>
        </w:rPr>
        <w:t>података</w:t>
      </w:r>
      <w:proofErr w:type="spellEnd"/>
      <w:r w:rsidRPr="009313E2">
        <w:rPr>
          <w:rFonts w:ascii="Times New Roman" w:hAnsi="Times New Roman" w:cs="Times New Roman"/>
          <w:sz w:val="24"/>
          <w:szCs w:val="24"/>
        </w:rPr>
        <w:t>);</w:t>
      </w:r>
      <w:r w:rsidRPr="009313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9313E2">
        <w:rPr>
          <w:rFonts w:ascii="Times New Roman" w:hAnsi="Times New Roman" w:cs="Times New Roman"/>
          <w:sz w:val="24"/>
          <w:szCs w:val="24"/>
        </w:rPr>
        <w:t>послов</w:t>
      </w:r>
      <w:proofErr w:type="spellEnd"/>
      <w:r w:rsidRPr="009313E2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931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3E2">
        <w:rPr>
          <w:rFonts w:ascii="Times New Roman" w:hAnsi="Times New Roman" w:cs="Times New Roman"/>
          <w:sz w:val="24"/>
          <w:szCs w:val="24"/>
        </w:rPr>
        <w:t>штампања</w:t>
      </w:r>
      <w:proofErr w:type="spellEnd"/>
      <w:r w:rsidRPr="009313E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313E2">
        <w:rPr>
          <w:rFonts w:ascii="Times New Roman" w:hAnsi="Times New Roman" w:cs="Times New Roman"/>
          <w:sz w:val="24"/>
          <w:szCs w:val="24"/>
        </w:rPr>
        <w:t>умножавања</w:t>
      </w:r>
      <w:proofErr w:type="spellEnd"/>
      <w:r w:rsidRPr="00931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3E2">
        <w:rPr>
          <w:rFonts w:ascii="Times New Roman" w:hAnsi="Times New Roman" w:cs="Times New Roman"/>
          <w:sz w:val="24"/>
          <w:szCs w:val="24"/>
        </w:rPr>
        <w:t>материјала</w:t>
      </w:r>
      <w:proofErr w:type="spellEnd"/>
      <w:r w:rsidRPr="009313E2">
        <w:rPr>
          <w:rFonts w:ascii="Times New Roman" w:hAnsi="Times New Roman" w:cs="Times New Roman"/>
          <w:sz w:val="24"/>
          <w:szCs w:val="24"/>
        </w:rPr>
        <w:t xml:space="preserve"> </w:t>
      </w:r>
      <w:r w:rsidRPr="009313E2">
        <w:rPr>
          <w:rFonts w:ascii="Times New Roman" w:hAnsi="Times New Roman" w:cs="Times New Roman"/>
          <w:sz w:val="24"/>
          <w:szCs w:val="24"/>
          <w:lang w:val="sr-Cyrl-RS"/>
        </w:rPr>
        <w:t xml:space="preserve">за све градске службе </w:t>
      </w:r>
      <w:r w:rsidRPr="009313E2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9313E2">
        <w:rPr>
          <w:rFonts w:ascii="Times New Roman" w:hAnsi="Times New Roman" w:cs="Times New Roman"/>
          <w:sz w:val="24"/>
          <w:szCs w:val="24"/>
        </w:rPr>
        <w:t>службеног</w:t>
      </w:r>
      <w:proofErr w:type="spellEnd"/>
      <w:r w:rsidRPr="00931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3E2">
        <w:rPr>
          <w:rFonts w:ascii="Times New Roman" w:hAnsi="Times New Roman" w:cs="Times New Roman"/>
          <w:sz w:val="24"/>
          <w:szCs w:val="24"/>
        </w:rPr>
        <w:t>гласила</w:t>
      </w:r>
      <w:proofErr w:type="spellEnd"/>
      <w:r w:rsidRPr="00931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3E2"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 w:rsidRPr="009313E2">
        <w:rPr>
          <w:rFonts w:ascii="Times New Roman" w:hAnsi="Times New Roman" w:cs="Times New Roman"/>
          <w:sz w:val="24"/>
          <w:szCs w:val="24"/>
        </w:rPr>
        <w:t>;</w:t>
      </w:r>
      <w:r w:rsidRPr="009313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9313E2">
        <w:rPr>
          <w:rFonts w:ascii="Times New Roman" w:hAnsi="Times New Roman" w:cs="Times New Roman"/>
          <w:sz w:val="24"/>
          <w:szCs w:val="24"/>
        </w:rPr>
        <w:t>одржавање</w:t>
      </w:r>
      <w:proofErr w:type="spellEnd"/>
      <w:r w:rsidRPr="00931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3E2">
        <w:rPr>
          <w:rFonts w:ascii="Times New Roman" w:hAnsi="Times New Roman" w:cs="Times New Roman"/>
          <w:sz w:val="24"/>
          <w:szCs w:val="24"/>
        </w:rPr>
        <w:t>биротехничких</w:t>
      </w:r>
      <w:proofErr w:type="spellEnd"/>
      <w:r w:rsidRPr="009313E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313E2">
        <w:rPr>
          <w:rFonts w:ascii="Times New Roman" w:hAnsi="Times New Roman" w:cs="Times New Roman"/>
          <w:sz w:val="24"/>
          <w:szCs w:val="24"/>
        </w:rPr>
        <w:t>других</w:t>
      </w:r>
      <w:proofErr w:type="spellEnd"/>
      <w:r w:rsidRPr="00931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3E2"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 w:rsidRPr="009313E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313E2">
        <w:rPr>
          <w:rFonts w:ascii="Times New Roman" w:hAnsi="Times New Roman" w:cs="Times New Roman"/>
          <w:sz w:val="24"/>
          <w:szCs w:val="24"/>
        </w:rPr>
        <w:t>опреме</w:t>
      </w:r>
      <w:proofErr w:type="spellEnd"/>
      <w:r w:rsidRPr="009313E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9313E2">
        <w:t xml:space="preserve"> </w:t>
      </w:r>
      <w:proofErr w:type="spellStart"/>
      <w:r w:rsidRPr="009313E2">
        <w:rPr>
          <w:rFonts w:ascii="Times New Roman" w:hAnsi="Times New Roman" w:cs="Times New Roman"/>
          <w:sz w:val="24"/>
          <w:szCs w:val="24"/>
        </w:rPr>
        <w:t>осим</w:t>
      </w:r>
      <w:proofErr w:type="spellEnd"/>
      <w:r w:rsidRPr="00931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3E2">
        <w:rPr>
          <w:rFonts w:ascii="Times New Roman" w:hAnsi="Times New Roman" w:cs="Times New Roman"/>
          <w:sz w:val="24"/>
          <w:szCs w:val="24"/>
        </w:rPr>
        <w:t>рачунарских</w:t>
      </w:r>
      <w:proofErr w:type="spellEnd"/>
      <w:r w:rsidRPr="00931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3E2">
        <w:rPr>
          <w:rFonts w:ascii="Times New Roman" w:hAnsi="Times New Roman" w:cs="Times New Roman"/>
          <w:sz w:val="24"/>
          <w:szCs w:val="24"/>
        </w:rPr>
        <w:t>система</w:t>
      </w:r>
      <w:proofErr w:type="spellEnd"/>
      <w:r w:rsidRPr="009313E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313E2"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 w:rsidRPr="00931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3E2">
        <w:rPr>
          <w:rFonts w:ascii="Times New Roman" w:hAnsi="Times New Roman" w:cs="Times New Roman"/>
          <w:sz w:val="24"/>
          <w:szCs w:val="24"/>
        </w:rPr>
        <w:t>веза</w:t>
      </w:r>
      <w:proofErr w:type="spellEnd"/>
      <w:r w:rsidRPr="009313E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313E2">
        <w:rPr>
          <w:rFonts w:ascii="Times New Roman" w:hAnsi="Times New Roman" w:cs="Times New Roman"/>
          <w:sz w:val="24"/>
          <w:szCs w:val="24"/>
        </w:rPr>
        <w:t>мобилна</w:t>
      </w:r>
      <w:proofErr w:type="spellEnd"/>
      <w:r w:rsidRPr="009313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13E2">
        <w:rPr>
          <w:rFonts w:ascii="Times New Roman" w:hAnsi="Times New Roman" w:cs="Times New Roman"/>
          <w:sz w:val="24"/>
          <w:szCs w:val="24"/>
        </w:rPr>
        <w:t>фиксна</w:t>
      </w:r>
      <w:proofErr w:type="spellEnd"/>
      <w:r w:rsidRPr="00931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3E2">
        <w:rPr>
          <w:rFonts w:ascii="Times New Roman" w:hAnsi="Times New Roman" w:cs="Times New Roman"/>
          <w:sz w:val="24"/>
          <w:szCs w:val="24"/>
        </w:rPr>
        <w:t>телефонија</w:t>
      </w:r>
      <w:proofErr w:type="spellEnd"/>
      <w:r w:rsidRPr="009313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13E2">
        <w:rPr>
          <w:rFonts w:ascii="Times New Roman" w:hAnsi="Times New Roman" w:cs="Times New Roman"/>
          <w:sz w:val="24"/>
          <w:szCs w:val="24"/>
        </w:rPr>
        <w:t>интернет</w:t>
      </w:r>
      <w:proofErr w:type="spellEnd"/>
      <w:r w:rsidRPr="009313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13E2">
        <w:rPr>
          <w:rFonts w:ascii="Times New Roman" w:hAnsi="Times New Roman" w:cs="Times New Roman"/>
          <w:sz w:val="24"/>
          <w:szCs w:val="24"/>
        </w:rPr>
        <w:t>мобилни</w:t>
      </w:r>
      <w:proofErr w:type="spellEnd"/>
      <w:r w:rsidRPr="00931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3E2">
        <w:rPr>
          <w:rFonts w:ascii="Times New Roman" w:hAnsi="Times New Roman" w:cs="Times New Roman"/>
          <w:sz w:val="24"/>
          <w:szCs w:val="24"/>
        </w:rPr>
        <w:t>интернет</w:t>
      </w:r>
      <w:proofErr w:type="spellEnd"/>
      <w:r w:rsidRPr="009313E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313E2">
        <w:rPr>
          <w:rFonts w:ascii="Times New Roman" w:hAnsi="Times New Roman" w:cs="Times New Roman"/>
          <w:sz w:val="24"/>
          <w:szCs w:val="24"/>
        </w:rPr>
        <w:t>пренос</w:t>
      </w:r>
      <w:proofErr w:type="spellEnd"/>
      <w:r w:rsidRPr="00931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3E2">
        <w:rPr>
          <w:rFonts w:ascii="Times New Roman" w:hAnsi="Times New Roman" w:cs="Times New Roman"/>
          <w:sz w:val="24"/>
          <w:szCs w:val="24"/>
        </w:rPr>
        <w:t>података</w:t>
      </w:r>
      <w:proofErr w:type="spellEnd"/>
      <w:r w:rsidRPr="009313E2">
        <w:rPr>
          <w:rFonts w:ascii="Times New Roman" w:hAnsi="Times New Roman" w:cs="Times New Roman"/>
          <w:sz w:val="24"/>
          <w:szCs w:val="24"/>
        </w:rPr>
        <w:t>);</w:t>
      </w:r>
      <w:r w:rsidRPr="009313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9313E2">
        <w:rPr>
          <w:rFonts w:ascii="Times New Roman" w:hAnsi="Times New Roman" w:cs="Times New Roman"/>
          <w:sz w:val="24"/>
          <w:szCs w:val="24"/>
        </w:rPr>
        <w:t>одржавање</w:t>
      </w:r>
      <w:proofErr w:type="spellEnd"/>
      <w:r w:rsidRPr="00931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3E2">
        <w:rPr>
          <w:rFonts w:ascii="Times New Roman" w:hAnsi="Times New Roman" w:cs="Times New Roman"/>
          <w:sz w:val="24"/>
          <w:szCs w:val="24"/>
        </w:rPr>
        <w:t>хигијене</w:t>
      </w:r>
      <w:proofErr w:type="spellEnd"/>
      <w:r w:rsidRPr="009313E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313E2">
        <w:rPr>
          <w:rFonts w:ascii="Times New Roman" w:hAnsi="Times New Roman" w:cs="Times New Roman"/>
          <w:sz w:val="24"/>
          <w:szCs w:val="24"/>
        </w:rPr>
        <w:t>просторијама</w:t>
      </w:r>
      <w:proofErr w:type="spellEnd"/>
      <w:r w:rsidRPr="00931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3E2">
        <w:rPr>
          <w:rFonts w:ascii="Times New Roman" w:hAnsi="Times New Roman" w:cs="Times New Roman"/>
          <w:sz w:val="24"/>
          <w:szCs w:val="24"/>
        </w:rPr>
        <w:t>органа</w:t>
      </w:r>
      <w:proofErr w:type="spellEnd"/>
      <w:r w:rsidRPr="009313E2">
        <w:rPr>
          <w:rFonts w:ascii="Times New Roman" w:hAnsi="Times New Roman" w:cs="Times New Roman"/>
          <w:sz w:val="24"/>
          <w:szCs w:val="24"/>
        </w:rPr>
        <w:t xml:space="preserve"> и </w:t>
      </w:r>
      <w:r w:rsidR="00047628" w:rsidRPr="009313E2">
        <w:rPr>
          <w:rFonts w:ascii="Times New Roman" w:hAnsi="Times New Roman" w:cs="Times New Roman"/>
          <w:sz w:val="24"/>
          <w:szCs w:val="24"/>
          <w:lang w:val="sr-Cyrl-RS"/>
        </w:rPr>
        <w:t>служби</w:t>
      </w:r>
      <w:r w:rsidRPr="00931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3E2"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 w:rsidRPr="009313E2">
        <w:rPr>
          <w:rFonts w:ascii="Times New Roman" w:hAnsi="Times New Roman" w:cs="Times New Roman"/>
          <w:sz w:val="24"/>
          <w:szCs w:val="24"/>
        </w:rPr>
        <w:t>;</w:t>
      </w:r>
      <w:r w:rsidRPr="009313E2">
        <w:rPr>
          <w:rFonts w:ascii="Times New Roman" w:hAnsi="Times New Roman" w:cs="Times New Roman"/>
          <w:sz w:val="24"/>
          <w:szCs w:val="24"/>
          <w:lang w:val="sr-Cyrl-RS"/>
        </w:rPr>
        <w:t xml:space="preserve"> уређење и опремање простора за организацију протоколарних свечаности; послове </w:t>
      </w:r>
      <w:proofErr w:type="spellStart"/>
      <w:r w:rsidRPr="009313E2">
        <w:rPr>
          <w:rFonts w:ascii="Times New Roman" w:hAnsi="Times New Roman" w:cs="Times New Roman"/>
          <w:sz w:val="24"/>
          <w:szCs w:val="24"/>
        </w:rPr>
        <w:t>физичко-техничко</w:t>
      </w:r>
      <w:proofErr w:type="spellEnd"/>
      <w:r w:rsidRPr="009313E2">
        <w:rPr>
          <w:rFonts w:ascii="Times New Roman" w:hAnsi="Times New Roman" w:cs="Times New Roman"/>
          <w:sz w:val="24"/>
          <w:szCs w:val="24"/>
          <w:lang w:val="sr-Cyrl-RS"/>
        </w:rPr>
        <w:t xml:space="preserve">г обезбеђења објеката у јавној својини града, простора око ових објеката и средстава од оштећења, уништења, провале, крађе и других злоупотреба и </w:t>
      </w:r>
      <w:r w:rsidRPr="009313E2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успостављање реда, путем портирско-чуварске службе; </w:t>
      </w:r>
      <w:proofErr w:type="spellStart"/>
      <w:r w:rsidRPr="009313E2">
        <w:rPr>
          <w:rFonts w:ascii="Times New Roman" w:hAnsi="Times New Roman" w:cs="Times New Roman"/>
          <w:sz w:val="24"/>
          <w:szCs w:val="24"/>
        </w:rPr>
        <w:t>послов</w:t>
      </w:r>
      <w:proofErr w:type="spellEnd"/>
      <w:r w:rsidRPr="009313E2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931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3E2">
        <w:rPr>
          <w:rFonts w:ascii="Times New Roman" w:hAnsi="Times New Roman" w:cs="Times New Roman"/>
          <w:sz w:val="24"/>
          <w:szCs w:val="24"/>
        </w:rPr>
        <w:t>превоза</w:t>
      </w:r>
      <w:proofErr w:type="spellEnd"/>
      <w:r w:rsidRPr="00931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3E2">
        <w:rPr>
          <w:rFonts w:ascii="Times New Roman" w:hAnsi="Times New Roman" w:cs="Times New Roman"/>
          <w:sz w:val="24"/>
          <w:szCs w:val="24"/>
        </w:rPr>
        <w:t>службеним</w:t>
      </w:r>
      <w:proofErr w:type="spellEnd"/>
      <w:r w:rsidRPr="00931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3E2">
        <w:rPr>
          <w:rFonts w:ascii="Times New Roman" w:hAnsi="Times New Roman" w:cs="Times New Roman"/>
          <w:sz w:val="24"/>
          <w:szCs w:val="24"/>
        </w:rPr>
        <w:t>возилима</w:t>
      </w:r>
      <w:proofErr w:type="spellEnd"/>
      <w:r w:rsidRPr="00931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3E2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931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3E2">
        <w:rPr>
          <w:rFonts w:ascii="Times New Roman" w:hAnsi="Times New Roman" w:cs="Times New Roman"/>
          <w:sz w:val="24"/>
          <w:szCs w:val="24"/>
        </w:rPr>
        <w:t>потребе</w:t>
      </w:r>
      <w:proofErr w:type="spellEnd"/>
      <w:r w:rsidRPr="009313E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313E2">
        <w:rPr>
          <w:rFonts w:ascii="Times New Roman" w:hAnsi="Times New Roman" w:cs="Times New Roman"/>
          <w:sz w:val="24"/>
          <w:szCs w:val="24"/>
        </w:rPr>
        <w:t>органа</w:t>
      </w:r>
      <w:proofErr w:type="spellEnd"/>
      <w:r w:rsidRPr="00931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3E2"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 w:rsidRPr="009313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13E2">
        <w:rPr>
          <w:rFonts w:ascii="Times New Roman" w:hAnsi="Times New Roman" w:cs="Times New Roman"/>
          <w:sz w:val="24"/>
          <w:szCs w:val="24"/>
        </w:rPr>
        <w:t>редовно</w:t>
      </w:r>
      <w:proofErr w:type="spellEnd"/>
      <w:r w:rsidRPr="00931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3E2">
        <w:rPr>
          <w:rFonts w:ascii="Times New Roman" w:hAnsi="Times New Roman" w:cs="Times New Roman"/>
          <w:sz w:val="24"/>
          <w:szCs w:val="24"/>
        </w:rPr>
        <w:t>сервисирање</w:t>
      </w:r>
      <w:proofErr w:type="spellEnd"/>
      <w:r w:rsidRPr="009313E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313E2">
        <w:rPr>
          <w:rFonts w:ascii="Times New Roman" w:hAnsi="Times New Roman" w:cs="Times New Roman"/>
          <w:sz w:val="24"/>
          <w:szCs w:val="24"/>
        </w:rPr>
        <w:t>одржавање</w:t>
      </w:r>
      <w:proofErr w:type="spellEnd"/>
      <w:r w:rsidRPr="009313E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313E2">
        <w:rPr>
          <w:rFonts w:ascii="Times New Roman" w:hAnsi="Times New Roman" w:cs="Times New Roman"/>
          <w:sz w:val="24"/>
          <w:szCs w:val="24"/>
        </w:rPr>
        <w:t>службених</w:t>
      </w:r>
      <w:proofErr w:type="spellEnd"/>
      <w:r w:rsidRPr="00931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3E2">
        <w:rPr>
          <w:rFonts w:ascii="Times New Roman" w:hAnsi="Times New Roman" w:cs="Times New Roman"/>
          <w:sz w:val="24"/>
          <w:szCs w:val="24"/>
        </w:rPr>
        <w:t>возила</w:t>
      </w:r>
      <w:proofErr w:type="spellEnd"/>
      <w:r w:rsidRPr="009313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13E2">
        <w:rPr>
          <w:rFonts w:ascii="Times New Roman" w:hAnsi="Times New Roman" w:cs="Times New Roman"/>
          <w:sz w:val="24"/>
          <w:szCs w:val="24"/>
        </w:rPr>
        <w:t>праћење</w:t>
      </w:r>
      <w:proofErr w:type="spellEnd"/>
      <w:r w:rsidRPr="009313E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313E2">
        <w:rPr>
          <w:rFonts w:ascii="Times New Roman" w:hAnsi="Times New Roman" w:cs="Times New Roman"/>
          <w:sz w:val="24"/>
          <w:szCs w:val="24"/>
        </w:rPr>
        <w:t>контрола</w:t>
      </w:r>
      <w:proofErr w:type="spellEnd"/>
      <w:r w:rsidRPr="00931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3E2">
        <w:rPr>
          <w:rFonts w:ascii="Times New Roman" w:hAnsi="Times New Roman" w:cs="Times New Roman"/>
          <w:sz w:val="24"/>
          <w:szCs w:val="24"/>
        </w:rPr>
        <w:t>стања</w:t>
      </w:r>
      <w:proofErr w:type="spellEnd"/>
      <w:r w:rsidRPr="009313E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313E2">
        <w:rPr>
          <w:rFonts w:ascii="Times New Roman" w:hAnsi="Times New Roman" w:cs="Times New Roman"/>
          <w:sz w:val="24"/>
          <w:szCs w:val="24"/>
        </w:rPr>
        <w:t>експлоатације</w:t>
      </w:r>
      <w:proofErr w:type="spellEnd"/>
      <w:r w:rsidRPr="00931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3E2">
        <w:rPr>
          <w:rFonts w:ascii="Times New Roman" w:hAnsi="Times New Roman" w:cs="Times New Roman"/>
          <w:sz w:val="24"/>
          <w:szCs w:val="24"/>
        </w:rPr>
        <w:t>службених</w:t>
      </w:r>
      <w:proofErr w:type="spellEnd"/>
      <w:r w:rsidRPr="009313E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313E2">
        <w:rPr>
          <w:rFonts w:ascii="Times New Roman" w:hAnsi="Times New Roman" w:cs="Times New Roman"/>
          <w:sz w:val="24"/>
          <w:szCs w:val="24"/>
        </w:rPr>
        <w:t>возила</w:t>
      </w:r>
      <w:proofErr w:type="spellEnd"/>
      <w:r w:rsidRPr="009313E2">
        <w:rPr>
          <w:rFonts w:ascii="Times New Roman" w:hAnsi="Times New Roman" w:cs="Times New Roman"/>
          <w:sz w:val="24"/>
          <w:szCs w:val="24"/>
        </w:rPr>
        <w:t xml:space="preserve">; </w:t>
      </w:r>
      <w:r w:rsidRPr="009313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9313E2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учешће у припреми и реализацији Одлуке о буџету Града; </w:t>
      </w:r>
      <w:r w:rsidRPr="009313E2">
        <w:rPr>
          <w:rFonts w:ascii="Times New Roman" w:hAnsi="Times New Roman" w:cs="Times New Roman"/>
          <w:sz w:val="24"/>
          <w:szCs w:val="24"/>
          <w:lang w:val="sr-Cyrl-RS"/>
        </w:rPr>
        <w:t xml:space="preserve">учешће у </w:t>
      </w:r>
      <w:r w:rsidRPr="009313E2">
        <w:rPr>
          <w:rFonts w:ascii="Times New Roman" w:hAnsi="Times New Roman" w:cs="Times New Roman"/>
          <w:sz w:val="24"/>
          <w:szCs w:val="24"/>
          <w:lang w:val="sr-Cyrl-CS"/>
        </w:rPr>
        <w:t>припрем</w:t>
      </w:r>
      <w:r w:rsidRPr="009313E2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9313E2">
        <w:rPr>
          <w:rFonts w:ascii="Times New Roman" w:hAnsi="Times New Roman" w:cs="Times New Roman"/>
          <w:sz w:val="24"/>
          <w:szCs w:val="24"/>
          <w:lang w:val="sr-Cyrl-CS"/>
        </w:rPr>
        <w:t xml:space="preserve"> документације за јавне набавке из надлежности службе</w:t>
      </w:r>
      <w:r w:rsidRPr="009313E2">
        <w:rPr>
          <w:rFonts w:ascii="Times New Roman" w:hAnsi="Times New Roman" w:cs="Times New Roman"/>
          <w:sz w:val="24"/>
          <w:szCs w:val="24"/>
          <w:lang w:val="sr-Latn-CS"/>
        </w:rPr>
        <w:t>.</w:t>
      </w:r>
    </w:p>
    <w:p w:rsidR="00BB5523" w:rsidRPr="009313E2" w:rsidRDefault="00BB5523" w:rsidP="00BB5523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313E2">
        <w:rPr>
          <w:rFonts w:ascii="Times New Roman" w:hAnsi="Times New Roman" w:cs="Times New Roman"/>
          <w:sz w:val="24"/>
          <w:szCs w:val="24"/>
          <w:lang w:val="sr-Cyrl-CS"/>
        </w:rPr>
        <w:tab/>
        <w:t>Служба обавља и друге послове у складу са законом и другим прописима.“</w:t>
      </w:r>
    </w:p>
    <w:p w:rsidR="00BB5523" w:rsidRPr="00325E0C" w:rsidRDefault="00BB5523" w:rsidP="00BB5523">
      <w:pPr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BB5523" w:rsidRPr="0048312B" w:rsidRDefault="00BB5523" w:rsidP="0048312B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25E0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Члан </w:t>
      </w:r>
      <w:r w:rsidR="006971BA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="00E8725B">
        <w:rPr>
          <w:rFonts w:ascii="Times New Roman" w:hAnsi="Times New Roman" w:cs="Times New Roman"/>
          <w:b/>
          <w:sz w:val="24"/>
          <w:szCs w:val="24"/>
          <w:lang w:val="sr-Cyrl-RS"/>
        </w:rPr>
        <w:t>7</w:t>
      </w:r>
      <w:r w:rsidRPr="00325E0C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:rsidR="00BB5523" w:rsidRPr="00325E0C" w:rsidRDefault="00BB5523" w:rsidP="00BB5523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Latn-RS"/>
        </w:rPr>
      </w:pPr>
      <w:r w:rsidRPr="00325E0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Члан 4</w:t>
      </w:r>
      <w:r w:rsidRPr="00325E0C">
        <w:rPr>
          <w:rFonts w:ascii="Times New Roman" w:eastAsia="Times New Roman" w:hAnsi="Times New Roman" w:cs="Times New Roman"/>
          <w:bCs/>
          <w:sz w:val="24"/>
          <w:szCs w:val="24"/>
          <w:lang w:val="sr-Latn-RS"/>
        </w:rPr>
        <w:t>9</w:t>
      </w:r>
      <w:r w:rsidRPr="00325E0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. мења се и гласи:</w:t>
      </w:r>
    </w:p>
    <w:p w:rsidR="00BB5523" w:rsidRPr="00325E0C" w:rsidRDefault="00BB5523" w:rsidP="00BB5523">
      <w:pPr>
        <w:autoSpaceDE w:val="0"/>
        <w:autoSpaceDN w:val="0"/>
        <w:adjustRightInd w:val="0"/>
        <w:spacing w:after="0" w:line="240" w:lineRule="auto"/>
        <w:ind w:right="-567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 w:rsidRPr="00325E0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„Члан 4</w:t>
      </w:r>
      <w:r w:rsidRPr="00325E0C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9</w:t>
      </w:r>
      <w:r w:rsidRPr="00325E0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.</w:t>
      </w:r>
    </w:p>
    <w:p w:rsidR="00BB5523" w:rsidRPr="005A6D3E" w:rsidRDefault="00BB5523" w:rsidP="00BB5523">
      <w:pPr>
        <w:suppressLineNumbers/>
        <w:autoSpaceDE w:val="0"/>
        <w:autoSpaceDN w:val="0"/>
        <w:adjustRightInd w:val="0"/>
        <w:spacing w:after="60" w:line="240" w:lineRule="auto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  <w:proofErr w:type="spellStart"/>
      <w:r w:rsidRPr="00325E0C">
        <w:rPr>
          <w:rFonts w:ascii="Times New Roman" w:hAnsi="Times New Roman" w:cs="Times New Roman"/>
          <w:b/>
          <w:bCs/>
          <w:sz w:val="24"/>
          <w:szCs w:val="24"/>
        </w:rPr>
        <w:t>Служба</w:t>
      </w:r>
      <w:proofErr w:type="spellEnd"/>
      <w:r w:rsidRPr="00325E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25E0C">
        <w:rPr>
          <w:rFonts w:ascii="Times New Roman" w:hAnsi="Times New Roman" w:cs="Times New Roman"/>
          <w:b/>
          <w:bCs/>
          <w:sz w:val="24"/>
          <w:szCs w:val="24"/>
        </w:rPr>
        <w:t>за</w:t>
      </w:r>
      <w:proofErr w:type="spellEnd"/>
      <w:r w:rsidRPr="00325E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25E0C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информатичко-комуникационе технологије</w:t>
      </w:r>
      <w:r w:rsidRPr="00325E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25E0C">
        <w:rPr>
          <w:rFonts w:ascii="Times New Roman" w:hAnsi="Times New Roman" w:cs="Times New Roman"/>
          <w:sz w:val="24"/>
          <w:szCs w:val="24"/>
          <w:lang w:val="sr-Cyrl-CS"/>
        </w:rPr>
        <w:t xml:space="preserve">обавља следеће послове: 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послове</w:t>
      </w:r>
      <w:r w:rsidRPr="00325E0C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на пројектовању, аплицирању и одржавању информационо  технолошког система и географског информационог система 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за потребе </w:t>
      </w:r>
      <w:r w:rsidRPr="009313E2">
        <w:rPr>
          <w:rFonts w:ascii="Times New Roman" w:hAnsi="Times New Roman" w:cs="Times New Roman"/>
          <w:sz w:val="24"/>
          <w:szCs w:val="24"/>
          <w:lang w:val="sr-Cyrl-CS"/>
        </w:rPr>
        <w:t xml:space="preserve">органа Града; послове набавке рачунарских система и средстава веза (мобилна, фиксна телефонија, интернет, мобилни интернет и пренос података) за потребе органа града; послове из области финансијско-материјалног пословања и реализацију плаћања из делатности Градске управе, који се односе на плаћања трошкова рачунарских система и средстава веза (мобилна, фиксна телефонија, интернет, мобилни интернет и пренос података); послове евиденције коришћења и издавања средстава која чине рачунарске системе и средства веза (мобилна, фиксна телефонија, интернет, мобилни интернет и пренос података); послове одржавања рачунарских система и средстава веза (мобилна, фиксна телефонија, интернет, мобилни интернет и пренос података); послове на обучавању корисника за коришћење информационог система; послове на обезбеђењу </w:t>
      </w:r>
      <w:proofErr w:type="spellStart"/>
      <w:r w:rsidRPr="009313E2">
        <w:rPr>
          <w:rFonts w:ascii="Times New Roman" w:hAnsi="Times New Roman" w:cs="Times New Roman"/>
          <w:sz w:val="24"/>
          <w:szCs w:val="24"/>
        </w:rPr>
        <w:t>инфраструктурне</w:t>
      </w:r>
      <w:proofErr w:type="spellEnd"/>
      <w:r w:rsidRPr="009313E2">
        <w:rPr>
          <w:rFonts w:ascii="Times New Roman" w:hAnsi="Times New Roman" w:cs="Times New Roman"/>
          <w:sz w:val="24"/>
          <w:szCs w:val="24"/>
        </w:rPr>
        <w:t xml:space="preserve"> п</w:t>
      </w:r>
      <w:r w:rsidRPr="009313E2">
        <w:rPr>
          <w:rFonts w:ascii="Times New Roman" w:hAnsi="Times New Roman" w:cs="Times New Roman"/>
          <w:sz w:val="24"/>
          <w:szCs w:val="24"/>
          <w:lang w:val="sr-Cyrl-CS"/>
        </w:rPr>
        <w:t>о</w:t>
      </w:r>
      <w:proofErr w:type="spellStart"/>
      <w:r w:rsidRPr="009313E2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9313E2">
        <w:rPr>
          <w:rFonts w:ascii="Times New Roman" w:hAnsi="Times New Roman" w:cs="Times New Roman"/>
          <w:sz w:val="24"/>
          <w:szCs w:val="24"/>
          <w:lang w:val="sr-Cyrl-CS"/>
        </w:rPr>
        <w:t>ш</w:t>
      </w:r>
      <w:proofErr w:type="spellStart"/>
      <w:r w:rsidRPr="009313E2">
        <w:rPr>
          <w:rFonts w:ascii="Times New Roman" w:hAnsi="Times New Roman" w:cs="Times New Roman"/>
          <w:sz w:val="24"/>
          <w:szCs w:val="24"/>
        </w:rPr>
        <w:t>ке</w:t>
      </w:r>
      <w:proofErr w:type="spellEnd"/>
      <w:r w:rsidRPr="00931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3E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31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3E2">
        <w:rPr>
          <w:rFonts w:ascii="Times New Roman" w:hAnsi="Times New Roman" w:cs="Times New Roman"/>
          <w:sz w:val="24"/>
          <w:szCs w:val="24"/>
        </w:rPr>
        <w:t>ув</w:t>
      </w:r>
      <w:proofErr w:type="spellEnd"/>
      <w:r w:rsidRPr="009313E2">
        <w:rPr>
          <w:rFonts w:ascii="Times New Roman" w:hAnsi="Times New Roman" w:cs="Times New Roman"/>
          <w:sz w:val="24"/>
          <w:szCs w:val="24"/>
          <w:lang w:val="sr-Cyrl-CS"/>
        </w:rPr>
        <w:t>о</w:t>
      </w:r>
      <w:proofErr w:type="spellStart"/>
      <w:r w:rsidRPr="009313E2">
        <w:rPr>
          <w:rFonts w:ascii="Times New Roman" w:hAnsi="Times New Roman" w:cs="Times New Roman"/>
          <w:sz w:val="24"/>
          <w:szCs w:val="24"/>
        </w:rPr>
        <w:t>ђе</w:t>
      </w:r>
      <w:proofErr w:type="spellEnd"/>
      <w:r w:rsidRPr="009313E2">
        <w:rPr>
          <w:rFonts w:ascii="Times New Roman" w:hAnsi="Times New Roman" w:cs="Times New Roman"/>
          <w:sz w:val="24"/>
          <w:szCs w:val="24"/>
          <w:lang w:val="sr-Cyrl-CS"/>
        </w:rPr>
        <w:t>њ</w:t>
      </w:r>
      <w:r w:rsidRPr="009313E2">
        <w:rPr>
          <w:rFonts w:ascii="Times New Roman" w:hAnsi="Times New Roman" w:cs="Times New Roman"/>
          <w:sz w:val="24"/>
          <w:szCs w:val="24"/>
        </w:rPr>
        <w:t>у и п</w:t>
      </w:r>
      <w:r w:rsidRPr="009313E2">
        <w:rPr>
          <w:rFonts w:ascii="Times New Roman" w:hAnsi="Times New Roman" w:cs="Times New Roman"/>
          <w:sz w:val="24"/>
          <w:szCs w:val="24"/>
          <w:lang w:val="sr-Cyrl-CS"/>
        </w:rPr>
        <w:t>од</w:t>
      </w:r>
      <w:proofErr w:type="spellStart"/>
      <w:r w:rsidRPr="009313E2">
        <w:rPr>
          <w:rFonts w:ascii="Times New Roman" w:hAnsi="Times New Roman" w:cs="Times New Roman"/>
          <w:sz w:val="24"/>
          <w:szCs w:val="24"/>
        </w:rPr>
        <w:t>ржава</w:t>
      </w:r>
      <w:proofErr w:type="spellEnd"/>
      <w:r w:rsidRPr="009313E2">
        <w:rPr>
          <w:rFonts w:ascii="Times New Roman" w:hAnsi="Times New Roman" w:cs="Times New Roman"/>
          <w:sz w:val="24"/>
          <w:szCs w:val="24"/>
          <w:lang w:val="sr-Cyrl-CS"/>
        </w:rPr>
        <w:t>њ</w:t>
      </w:r>
      <w:r w:rsidRPr="009313E2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9313E2">
        <w:rPr>
          <w:rFonts w:ascii="Times New Roman" w:hAnsi="Times New Roman" w:cs="Times New Roman"/>
          <w:sz w:val="24"/>
          <w:szCs w:val="24"/>
        </w:rPr>
        <w:t>садржаја</w:t>
      </w:r>
      <w:proofErr w:type="spellEnd"/>
      <w:r w:rsidRPr="00931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3E2"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 w:rsidRPr="00931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3E2">
        <w:rPr>
          <w:rFonts w:ascii="Times New Roman" w:hAnsi="Times New Roman" w:cs="Times New Roman"/>
          <w:sz w:val="24"/>
          <w:szCs w:val="24"/>
        </w:rPr>
        <w:t>Нища</w:t>
      </w:r>
      <w:proofErr w:type="spellEnd"/>
      <w:r w:rsidRPr="009313E2">
        <w:rPr>
          <w:rFonts w:ascii="Times New Roman" w:hAnsi="Times New Roman" w:cs="Times New Roman"/>
          <w:sz w:val="24"/>
          <w:szCs w:val="24"/>
        </w:rPr>
        <w:t xml:space="preserve"> </w:t>
      </w:r>
      <w:r w:rsidRPr="009313E2">
        <w:rPr>
          <w:rFonts w:ascii="Times New Roman" w:hAnsi="Times New Roman" w:cs="Times New Roman"/>
          <w:sz w:val="24"/>
          <w:szCs w:val="24"/>
          <w:lang w:val="sr-Cyrl-CS"/>
        </w:rPr>
        <w:t>о</w:t>
      </w:r>
      <w:proofErr w:type="spellStart"/>
      <w:r w:rsidRPr="009313E2">
        <w:rPr>
          <w:rFonts w:ascii="Times New Roman" w:hAnsi="Times New Roman" w:cs="Times New Roman"/>
          <w:sz w:val="24"/>
          <w:szCs w:val="24"/>
        </w:rPr>
        <w:t>бјављених</w:t>
      </w:r>
      <w:proofErr w:type="spellEnd"/>
      <w:r w:rsidRPr="00931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3E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31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3E2">
        <w:rPr>
          <w:rFonts w:ascii="Times New Roman" w:hAnsi="Times New Roman" w:cs="Times New Roman"/>
          <w:sz w:val="24"/>
          <w:szCs w:val="24"/>
        </w:rPr>
        <w:t>интернету</w:t>
      </w:r>
      <w:proofErr w:type="spellEnd"/>
      <w:r w:rsidRPr="009313E2">
        <w:rPr>
          <w:rFonts w:ascii="Times New Roman" w:hAnsi="Times New Roman" w:cs="Times New Roman"/>
          <w:sz w:val="24"/>
          <w:szCs w:val="24"/>
          <w:lang w:val="sr-Cyrl-RS"/>
        </w:rPr>
        <w:t xml:space="preserve">; послове на изради софтверске подршке за потребе органа Града; </w:t>
      </w:r>
      <w:r w:rsidRPr="009313E2">
        <w:rPr>
          <w:rFonts w:ascii="Times New Roman" w:hAnsi="Times New Roman" w:cs="Times New Roman"/>
          <w:sz w:val="24"/>
          <w:szCs w:val="24"/>
          <w:lang w:val="sr-Cyrl-CS"/>
        </w:rPr>
        <w:t>послове на изради и ажурирању веб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-странице органа Града; послове</w:t>
      </w:r>
      <w:r w:rsidRPr="00325E0C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на пружању стручне помоћи органима Града у увођењу електронске управе и администри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ра успостављене системе; послове</w:t>
      </w:r>
      <w:r w:rsidRPr="00325E0C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одржавања сервера и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базе података; послове</w:t>
      </w:r>
      <w:r w:rsidRPr="00325E0C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за обезбеђење заштите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и интегритета података; послове</w:t>
      </w:r>
      <w:r w:rsidRPr="00325E0C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на обезбеђењу несметане међусобне електронске комуникације органа Града и њихову комуникацију са грађан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има и другим субјектима; послове</w:t>
      </w:r>
      <w:r w:rsidRPr="00325E0C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по</w:t>
      </w:r>
      <w:proofErr w:type="spellStart"/>
      <w:r w:rsidRPr="00325E0C">
        <w:rPr>
          <w:rFonts w:ascii="Times New Roman" w:hAnsi="Times New Roman" w:cs="Times New Roman"/>
          <w:color w:val="000000"/>
          <w:sz w:val="24"/>
          <w:szCs w:val="24"/>
        </w:rPr>
        <w:t>др</w:t>
      </w:r>
      <w:proofErr w:type="spellEnd"/>
      <w:r w:rsidRPr="00325E0C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ш</w:t>
      </w:r>
      <w:r w:rsidRPr="00325E0C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325E0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е</w:t>
      </w:r>
      <w:r w:rsidRPr="00325E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5E0C">
        <w:rPr>
          <w:rFonts w:ascii="Times New Roman" w:hAnsi="Times New Roman" w:cs="Times New Roman"/>
          <w:color w:val="000000"/>
          <w:sz w:val="24"/>
          <w:szCs w:val="24"/>
        </w:rPr>
        <w:t>раду</w:t>
      </w:r>
      <w:proofErr w:type="spellEnd"/>
      <w:r w:rsidRPr="00325E0C">
        <w:rPr>
          <w:rFonts w:ascii="Times New Roman" w:hAnsi="Times New Roman" w:cs="Times New Roman"/>
          <w:color w:val="000000"/>
          <w:sz w:val="24"/>
          <w:szCs w:val="24"/>
        </w:rPr>
        <w:t xml:space="preserve"> к</w:t>
      </w:r>
      <w:r w:rsidRPr="00325E0C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о</w:t>
      </w:r>
      <w:proofErr w:type="spellStart"/>
      <w:r w:rsidRPr="00325E0C">
        <w:rPr>
          <w:rFonts w:ascii="Times New Roman" w:hAnsi="Times New Roman" w:cs="Times New Roman"/>
          <w:color w:val="000000"/>
          <w:sz w:val="24"/>
          <w:szCs w:val="24"/>
        </w:rPr>
        <w:t>рисни</w:t>
      </w:r>
      <w:proofErr w:type="spellEnd"/>
      <w:r w:rsidRPr="00325E0C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ч</w:t>
      </w:r>
      <w:proofErr w:type="spellStart"/>
      <w:r w:rsidRPr="00325E0C">
        <w:rPr>
          <w:rFonts w:ascii="Times New Roman" w:hAnsi="Times New Roman" w:cs="Times New Roman"/>
          <w:color w:val="000000"/>
          <w:sz w:val="24"/>
          <w:szCs w:val="24"/>
        </w:rPr>
        <w:t>ких</w:t>
      </w:r>
      <w:proofErr w:type="spellEnd"/>
      <w:r w:rsidRPr="00325E0C">
        <w:rPr>
          <w:rFonts w:ascii="Times New Roman" w:hAnsi="Times New Roman" w:cs="Times New Roman"/>
          <w:color w:val="000000"/>
          <w:sz w:val="24"/>
          <w:szCs w:val="24"/>
        </w:rPr>
        <w:t xml:space="preserve"> к</w:t>
      </w:r>
      <w:r w:rsidRPr="00325E0C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о</w:t>
      </w:r>
      <w:proofErr w:type="spellStart"/>
      <w:r w:rsidRPr="00325E0C">
        <w:rPr>
          <w:rFonts w:ascii="Times New Roman" w:hAnsi="Times New Roman" w:cs="Times New Roman"/>
          <w:color w:val="000000"/>
          <w:sz w:val="24"/>
          <w:szCs w:val="24"/>
        </w:rPr>
        <w:t>муникаци</w:t>
      </w:r>
      <w:proofErr w:type="spellEnd"/>
      <w:r w:rsidRPr="00325E0C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о</w:t>
      </w:r>
      <w:proofErr w:type="spellStart"/>
      <w:r w:rsidRPr="00325E0C">
        <w:rPr>
          <w:rFonts w:ascii="Times New Roman" w:hAnsi="Times New Roman" w:cs="Times New Roman"/>
          <w:color w:val="000000"/>
          <w:sz w:val="24"/>
          <w:szCs w:val="24"/>
        </w:rPr>
        <w:t>них</w:t>
      </w:r>
      <w:proofErr w:type="spellEnd"/>
      <w:r w:rsidRPr="00325E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5E0C">
        <w:rPr>
          <w:rFonts w:ascii="Times New Roman" w:hAnsi="Times New Roman" w:cs="Times New Roman"/>
          <w:color w:val="000000"/>
          <w:sz w:val="24"/>
          <w:szCs w:val="24"/>
        </w:rPr>
        <w:t>терминалних</w:t>
      </w:r>
      <w:proofErr w:type="spellEnd"/>
      <w:r w:rsidRPr="00325E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5E0C">
        <w:rPr>
          <w:rFonts w:ascii="Times New Roman" w:hAnsi="Times New Roman" w:cs="Times New Roman"/>
          <w:color w:val="000000"/>
          <w:sz w:val="24"/>
          <w:szCs w:val="24"/>
        </w:rPr>
        <w:t>уређаја</w:t>
      </w:r>
      <w:proofErr w:type="spellEnd"/>
      <w:r w:rsidRPr="00325E0C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325E0C">
        <w:rPr>
          <w:rFonts w:ascii="Times New Roman" w:hAnsi="Times New Roman" w:cs="Times New Roman"/>
          <w:color w:val="000000"/>
          <w:sz w:val="24"/>
          <w:szCs w:val="24"/>
        </w:rPr>
        <w:t>телеф</w:t>
      </w:r>
      <w:proofErr w:type="spellEnd"/>
      <w:r w:rsidRPr="00325E0C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о</w:t>
      </w:r>
      <w:proofErr w:type="spellStart"/>
      <w:r w:rsidRPr="00325E0C">
        <w:rPr>
          <w:rFonts w:ascii="Times New Roman" w:hAnsi="Times New Roman" w:cs="Times New Roman"/>
          <w:color w:val="000000"/>
          <w:sz w:val="24"/>
          <w:szCs w:val="24"/>
        </w:rPr>
        <w:t>ни</w:t>
      </w:r>
      <w:proofErr w:type="spellEnd"/>
      <w:r w:rsidRPr="00325E0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25E0C">
        <w:rPr>
          <w:rFonts w:ascii="Times New Roman" w:hAnsi="Times New Roman" w:cs="Times New Roman"/>
          <w:color w:val="000000"/>
          <w:sz w:val="24"/>
          <w:szCs w:val="24"/>
        </w:rPr>
        <w:t>факс</w:t>
      </w:r>
      <w:proofErr w:type="spellEnd"/>
      <w:r w:rsidRPr="00325E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5E0C">
        <w:rPr>
          <w:rFonts w:ascii="Times New Roman" w:hAnsi="Times New Roman" w:cs="Times New Roman"/>
          <w:color w:val="000000"/>
          <w:sz w:val="24"/>
          <w:szCs w:val="24"/>
        </w:rPr>
        <w:t>уређаји</w:t>
      </w:r>
      <w:proofErr w:type="spellEnd"/>
      <w:r w:rsidRPr="00325E0C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325E0C">
        <w:rPr>
          <w:rFonts w:ascii="Times New Roman" w:hAnsi="Times New Roman" w:cs="Times New Roman"/>
          <w:color w:val="000000"/>
          <w:sz w:val="24"/>
          <w:szCs w:val="24"/>
        </w:rPr>
        <w:t>друг</w:t>
      </w:r>
      <w:proofErr w:type="spellEnd"/>
      <w:r w:rsidRPr="00325E0C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о</w:t>
      </w:r>
      <w:r w:rsidRPr="00325E0C">
        <w:rPr>
          <w:rFonts w:ascii="Times New Roman" w:hAnsi="Times New Roman" w:cs="Times New Roman"/>
          <w:color w:val="000000"/>
          <w:sz w:val="24"/>
          <w:szCs w:val="24"/>
        </w:rPr>
        <w:t xml:space="preserve">);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послове</w:t>
      </w:r>
      <w:r w:rsidRPr="00325E0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на </w:t>
      </w:r>
      <w:proofErr w:type="spellStart"/>
      <w:r w:rsidRPr="00325E0C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планира</w:t>
      </w:r>
      <w:proofErr w:type="spellEnd"/>
      <w:r w:rsidRPr="00325E0C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њ</w:t>
      </w:r>
      <w:r w:rsidRPr="00325E0C">
        <w:rPr>
          <w:rFonts w:ascii="Times New Roman" w:hAnsi="Times New Roman" w:cs="Times New Roman"/>
          <w:color w:val="000000"/>
          <w:sz w:val="24"/>
          <w:szCs w:val="24"/>
        </w:rPr>
        <w:t xml:space="preserve">у, </w:t>
      </w:r>
      <w:proofErr w:type="spellStart"/>
      <w:r w:rsidRPr="00325E0C">
        <w:rPr>
          <w:rFonts w:ascii="Times New Roman" w:hAnsi="Times New Roman" w:cs="Times New Roman"/>
          <w:color w:val="000000"/>
          <w:sz w:val="24"/>
          <w:szCs w:val="24"/>
        </w:rPr>
        <w:t>разв</w:t>
      </w:r>
      <w:proofErr w:type="spellEnd"/>
      <w:r w:rsidRPr="00325E0C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о</w:t>
      </w:r>
      <w:proofErr w:type="spellStart"/>
      <w:r w:rsidRPr="00325E0C">
        <w:rPr>
          <w:rFonts w:ascii="Times New Roman" w:hAnsi="Times New Roman" w:cs="Times New Roman"/>
          <w:color w:val="000000"/>
          <w:sz w:val="24"/>
          <w:szCs w:val="24"/>
        </w:rPr>
        <w:t>ју</w:t>
      </w:r>
      <w:proofErr w:type="spellEnd"/>
      <w:r w:rsidRPr="00325E0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25E0C">
        <w:rPr>
          <w:rFonts w:ascii="Times New Roman" w:hAnsi="Times New Roman" w:cs="Times New Roman"/>
          <w:color w:val="000000"/>
          <w:sz w:val="24"/>
          <w:szCs w:val="24"/>
        </w:rPr>
        <w:t>тестира</w:t>
      </w:r>
      <w:proofErr w:type="spellEnd"/>
      <w:r w:rsidRPr="00325E0C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њ</w:t>
      </w:r>
      <w:r w:rsidRPr="00325E0C">
        <w:rPr>
          <w:rFonts w:ascii="Times New Roman" w:hAnsi="Times New Roman" w:cs="Times New Roman"/>
          <w:color w:val="000000"/>
          <w:sz w:val="24"/>
          <w:szCs w:val="24"/>
        </w:rPr>
        <w:t xml:space="preserve">у, </w:t>
      </w:r>
      <w:proofErr w:type="spellStart"/>
      <w:r w:rsidRPr="00325E0C">
        <w:rPr>
          <w:rFonts w:ascii="Times New Roman" w:hAnsi="Times New Roman" w:cs="Times New Roman"/>
          <w:color w:val="000000"/>
          <w:sz w:val="24"/>
          <w:szCs w:val="24"/>
        </w:rPr>
        <w:t>имплементацији</w:t>
      </w:r>
      <w:proofErr w:type="spellEnd"/>
      <w:r w:rsidRPr="00325E0C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325E0C">
        <w:rPr>
          <w:rFonts w:ascii="Times New Roman" w:hAnsi="Times New Roman" w:cs="Times New Roman"/>
          <w:color w:val="000000"/>
          <w:sz w:val="24"/>
          <w:szCs w:val="24"/>
        </w:rPr>
        <w:t>ред</w:t>
      </w:r>
      <w:proofErr w:type="spellEnd"/>
      <w:r w:rsidRPr="00325E0C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о</w:t>
      </w:r>
      <w:proofErr w:type="spellStart"/>
      <w:r w:rsidRPr="00325E0C">
        <w:rPr>
          <w:rFonts w:ascii="Times New Roman" w:hAnsi="Times New Roman" w:cs="Times New Roman"/>
          <w:color w:val="000000"/>
          <w:sz w:val="24"/>
          <w:szCs w:val="24"/>
        </w:rPr>
        <w:t>вн</w:t>
      </w:r>
      <w:proofErr w:type="spellEnd"/>
      <w:r w:rsidRPr="00325E0C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и</w:t>
      </w:r>
      <w:r w:rsidRPr="00325E0C">
        <w:rPr>
          <w:rFonts w:ascii="Times New Roman" w:hAnsi="Times New Roman" w:cs="Times New Roman"/>
          <w:color w:val="000000"/>
          <w:sz w:val="24"/>
          <w:szCs w:val="24"/>
        </w:rPr>
        <w:t xml:space="preserve">м </w:t>
      </w:r>
      <w:proofErr w:type="spellStart"/>
      <w:r w:rsidRPr="00325E0C">
        <w:rPr>
          <w:rFonts w:ascii="Times New Roman" w:hAnsi="Times New Roman" w:cs="Times New Roman"/>
          <w:color w:val="000000"/>
          <w:sz w:val="24"/>
          <w:szCs w:val="24"/>
        </w:rPr>
        <w:t>функци</w:t>
      </w:r>
      <w:proofErr w:type="spellEnd"/>
      <w:r w:rsidRPr="00325E0C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о</w:t>
      </w:r>
      <w:proofErr w:type="spellStart"/>
      <w:r w:rsidRPr="00325E0C">
        <w:rPr>
          <w:rFonts w:ascii="Times New Roman" w:hAnsi="Times New Roman" w:cs="Times New Roman"/>
          <w:color w:val="000000"/>
          <w:sz w:val="24"/>
          <w:szCs w:val="24"/>
        </w:rPr>
        <w:t>ниса</w:t>
      </w:r>
      <w:proofErr w:type="spellEnd"/>
      <w:r w:rsidRPr="00325E0C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њ</w:t>
      </w:r>
      <w:r w:rsidRPr="00325E0C">
        <w:rPr>
          <w:rFonts w:ascii="Times New Roman" w:hAnsi="Times New Roman" w:cs="Times New Roman"/>
          <w:color w:val="000000"/>
          <w:sz w:val="24"/>
          <w:szCs w:val="24"/>
        </w:rPr>
        <w:t xml:space="preserve">у </w:t>
      </w:r>
      <w:proofErr w:type="spellStart"/>
      <w:r w:rsidRPr="00325E0C">
        <w:rPr>
          <w:rFonts w:ascii="Times New Roman" w:hAnsi="Times New Roman" w:cs="Times New Roman"/>
          <w:color w:val="000000"/>
          <w:sz w:val="24"/>
          <w:szCs w:val="24"/>
        </w:rPr>
        <w:t>градск</w:t>
      </w:r>
      <w:proofErr w:type="spellEnd"/>
      <w:r w:rsidRPr="00325E0C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о</w:t>
      </w:r>
      <w:r w:rsidRPr="00325E0C">
        <w:rPr>
          <w:rFonts w:ascii="Times New Roman" w:hAnsi="Times New Roman" w:cs="Times New Roman"/>
          <w:color w:val="000000"/>
          <w:sz w:val="24"/>
          <w:szCs w:val="24"/>
        </w:rPr>
        <w:t xml:space="preserve">г </w:t>
      </w:r>
      <w:r w:rsidRPr="00325E0C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по</w:t>
      </w:r>
      <w:proofErr w:type="spellStart"/>
      <w:r w:rsidRPr="00325E0C">
        <w:rPr>
          <w:rFonts w:ascii="Times New Roman" w:hAnsi="Times New Roman" w:cs="Times New Roman"/>
          <w:color w:val="000000"/>
          <w:sz w:val="24"/>
          <w:szCs w:val="24"/>
        </w:rPr>
        <w:t>зивн</w:t>
      </w:r>
      <w:proofErr w:type="spellEnd"/>
      <w:r w:rsidRPr="00325E0C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о</w:t>
      </w:r>
      <w:r w:rsidRPr="00325E0C">
        <w:rPr>
          <w:rFonts w:ascii="Times New Roman" w:hAnsi="Times New Roman" w:cs="Times New Roman"/>
          <w:color w:val="000000"/>
          <w:sz w:val="24"/>
          <w:szCs w:val="24"/>
        </w:rPr>
        <w:t xml:space="preserve">г </w:t>
      </w:r>
      <w:proofErr w:type="spellStart"/>
      <w:r w:rsidRPr="00325E0C">
        <w:rPr>
          <w:rFonts w:ascii="Times New Roman" w:hAnsi="Times New Roman" w:cs="Times New Roman"/>
          <w:color w:val="000000"/>
          <w:sz w:val="24"/>
          <w:szCs w:val="24"/>
        </w:rPr>
        <w:t>центра</w:t>
      </w:r>
      <w:proofErr w:type="spellEnd"/>
      <w:r w:rsidRPr="00325E0C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послове</w:t>
      </w:r>
      <w:r w:rsidRPr="00325E0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на </w:t>
      </w:r>
      <w:proofErr w:type="spellStart"/>
      <w:r w:rsidRPr="00325E0C">
        <w:rPr>
          <w:rFonts w:ascii="Times New Roman" w:hAnsi="Times New Roman" w:cs="Times New Roman"/>
          <w:color w:val="000000"/>
          <w:sz w:val="24"/>
          <w:szCs w:val="24"/>
        </w:rPr>
        <w:t>обезбеђивањ</w:t>
      </w:r>
      <w:proofErr w:type="spellEnd"/>
      <w:r w:rsidRPr="00325E0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325E0C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325E0C">
        <w:rPr>
          <w:rFonts w:ascii="Times New Roman" w:hAnsi="Times New Roman" w:cs="Times New Roman"/>
          <w:color w:val="000000"/>
          <w:sz w:val="24"/>
          <w:szCs w:val="24"/>
        </w:rPr>
        <w:t>других</w:t>
      </w:r>
      <w:proofErr w:type="spellEnd"/>
      <w:r w:rsidRPr="00325E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5E0C">
        <w:rPr>
          <w:rFonts w:ascii="Times New Roman" w:hAnsi="Times New Roman" w:cs="Times New Roman"/>
          <w:color w:val="000000"/>
          <w:sz w:val="24"/>
          <w:szCs w:val="24"/>
        </w:rPr>
        <w:t>услова</w:t>
      </w:r>
      <w:proofErr w:type="spellEnd"/>
      <w:r w:rsidRPr="00325E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5E0C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325E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5E0C">
        <w:rPr>
          <w:rFonts w:ascii="Times New Roman" w:hAnsi="Times New Roman" w:cs="Times New Roman"/>
          <w:color w:val="000000"/>
          <w:sz w:val="24"/>
          <w:szCs w:val="24"/>
        </w:rPr>
        <w:t>рад</w:t>
      </w:r>
      <w:proofErr w:type="spellEnd"/>
      <w:r w:rsidRPr="00325E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5E0C">
        <w:rPr>
          <w:rFonts w:ascii="Times New Roman" w:hAnsi="Times New Roman" w:cs="Times New Roman"/>
          <w:color w:val="000000"/>
          <w:sz w:val="24"/>
          <w:szCs w:val="24"/>
        </w:rPr>
        <w:t>органа</w:t>
      </w:r>
      <w:proofErr w:type="spellEnd"/>
      <w:r w:rsidRPr="00325E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5E0C">
        <w:rPr>
          <w:rFonts w:ascii="Times New Roman" w:hAnsi="Times New Roman" w:cs="Times New Roman"/>
          <w:color w:val="000000"/>
          <w:sz w:val="24"/>
          <w:szCs w:val="24"/>
        </w:rPr>
        <w:t>града</w:t>
      </w:r>
      <w:proofErr w:type="spellEnd"/>
      <w:r w:rsidRPr="00325E0C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Pr="00325E0C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учешће у припреми и реализацији Одлуке о буџету Града; </w:t>
      </w:r>
      <w:r w:rsidRPr="00325E0C">
        <w:rPr>
          <w:rFonts w:ascii="Times New Roman" w:hAnsi="Times New Roman" w:cs="Times New Roman"/>
          <w:sz w:val="24"/>
          <w:szCs w:val="24"/>
          <w:lang w:val="sr-Cyrl-RS"/>
        </w:rPr>
        <w:t xml:space="preserve">учешће у </w:t>
      </w:r>
      <w:r w:rsidRPr="00325E0C">
        <w:rPr>
          <w:rFonts w:ascii="Times New Roman" w:hAnsi="Times New Roman" w:cs="Times New Roman"/>
          <w:sz w:val="24"/>
          <w:szCs w:val="24"/>
          <w:lang w:val="sr-Cyrl-CS"/>
        </w:rPr>
        <w:t>припрем</w:t>
      </w:r>
      <w:r w:rsidRPr="00325E0C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325E0C">
        <w:rPr>
          <w:rFonts w:ascii="Times New Roman" w:hAnsi="Times New Roman" w:cs="Times New Roman"/>
          <w:sz w:val="24"/>
          <w:szCs w:val="24"/>
          <w:lang w:val="sr-Cyrl-CS"/>
        </w:rPr>
        <w:t xml:space="preserve"> документације за јавне набавке из надлежности службе</w:t>
      </w:r>
      <w:r w:rsidRPr="00325E0C">
        <w:rPr>
          <w:rFonts w:ascii="Times New Roman" w:hAnsi="Times New Roman" w:cs="Times New Roman"/>
          <w:sz w:val="24"/>
          <w:szCs w:val="24"/>
          <w:lang w:val="sr-Latn-CS"/>
        </w:rPr>
        <w:t>.</w:t>
      </w:r>
    </w:p>
    <w:p w:rsidR="009343F5" w:rsidRPr="0048312B" w:rsidRDefault="00BB5523" w:rsidP="0048312B">
      <w:pPr>
        <w:suppressLineNumbers/>
        <w:autoSpaceDE w:val="0"/>
        <w:autoSpaceDN w:val="0"/>
        <w:adjustRightInd w:val="0"/>
        <w:spacing w:after="6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 w:rsidRPr="00325E0C">
        <w:rPr>
          <w:rFonts w:ascii="Times New Roman" w:hAnsi="Times New Roman" w:cs="Times New Roman"/>
          <w:noProof/>
          <w:color w:val="000000"/>
          <w:sz w:val="24"/>
          <w:szCs w:val="24"/>
          <w:lang w:val="sr-Latn-RS"/>
        </w:rPr>
        <w:t>Служба обавља и друге послове у складу са законом и другим прописима.</w:t>
      </w:r>
      <w:r w:rsidRPr="00325E0C">
        <w:rPr>
          <w:rFonts w:ascii="Times New Roman" w:hAnsi="Times New Roman" w:cs="Times New Roman"/>
          <w:sz w:val="24"/>
          <w:szCs w:val="24"/>
          <w:lang w:val="sr-Cyrl-CS"/>
        </w:rPr>
        <w:t>“</w:t>
      </w:r>
    </w:p>
    <w:p w:rsidR="00155B8A" w:rsidRDefault="00155B8A" w:rsidP="000D27FD">
      <w:pPr>
        <w:pStyle w:val="clan"/>
        <w:spacing w:before="0"/>
        <w:jc w:val="left"/>
        <w:rPr>
          <w:rFonts w:ascii="Times New Roman" w:hAnsi="Times New Roman" w:cs="Times New Roman"/>
          <w:lang w:val="sr-Cyrl-CS"/>
        </w:rPr>
      </w:pPr>
    </w:p>
    <w:p w:rsidR="00E8725B" w:rsidRDefault="00E8725B" w:rsidP="00CB5BE6">
      <w:pPr>
        <w:pStyle w:val="clan"/>
        <w:spacing w:before="0"/>
        <w:rPr>
          <w:rFonts w:ascii="Times New Roman" w:hAnsi="Times New Roman" w:cs="Times New Roman"/>
          <w:lang w:val="sr-Cyrl-CS"/>
        </w:rPr>
      </w:pPr>
    </w:p>
    <w:p w:rsidR="00CB5BE6" w:rsidRDefault="00E8725B" w:rsidP="00CB5BE6">
      <w:pPr>
        <w:pStyle w:val="clan"/>
        <w:spacing w:before="0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Члан 18</w:t>
      </w:r>
      <w:r w:rsidR="00CB5BE6" w:rsidRPr="00CB5BE6">
        <w:rPr>
          <w:rFonts w:ascii="Times New Roman" w:hAnsi="Times New Roman" w:cs="Times New Roman"/>
          <w:lang w:val="sr-Cyrl-CS"/>
        </w:rPr>
        <w:t>.</w:t>
      </w:r>
    </w:p>
    <w:p w:rsidR="00E8725B" w:rsidRDefault="00E8725B" w:rsidP="00CB5BE6">
      <w:pPr>
        <w:pStyle w:val="clan"/>
        <w:spacing w:before="0"/>
        <w:rPr>
          <w:rFonts w:ascii="Times New Roman" w:hAnsi="Times New Roman" w:cs="Times New Roman"/>
          <w:lang w:val="sr-Cyrl-CS"/>
        </w:rPr>
      </w:pPr>
    </w:p>
    <w:p w:rsidR="00CB5BE6" w:rsidRPr="00CB5BE6" w:rsidRDefault="00CB5BE6" w:rsidP="00CB5BE6">
      <w:pPr>
        <w:pStyle w:val="clan"/>
        <w:spacing w:before="0"/>
        <w:ind w:firstLine="720"/>
        <w:jc w:val="both"/>
        <w:rPr>
          <w:rFonts w:ascii="Times New Roman" w:hAnsi="Times New Roman" w:cs="Times New Roman"/>
          <w:b w:val="0"/>
          <w:lang w:val="sr-Cyrl-CS"/>
        </w:rPr>
      </w:pPr>
      <w:r w:rsidRPr="00CB5BE6">
        <w:rPr>
          <w:rFonts w:ascii="Times New Roman" w:hAnsi="Times New Roman" w:cs="Times New Roman"/>
          <w:b w:val="0"/>
          <w:lang w:val="sr-Cyrl-CS"/>
        </w:rPr>
        <w:t>Ова одлука ступа на снагу осмог дана од дана објављивања у „Службеном листу Града Ниша“</w:t>
      </w:r>
    </w:p>
    <w:p w:rsidR="0048312B" w:rsidRDefault="0048312B" w:rsidP="001E1888">
      <w:pPr>
        <w:spacing w:after="12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1E1888" w:rsidRPr="004543A1" w:rsidRDefault="001E1888" w:rsidP="001E1888">
      <w:pPr>
        <w:spacing w:after="12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4543A1">
        <w:rPr>
          <w:rFonts w:ascii="Times New Roman" w:hAnsi="Times New Roman" w:cs="Times New Roman"/>
          <w:b/>
          <w:sz w:val="24"/>
          <w:szCs w:val="24"/>
          <w:lang w:val="sr-Cyrl-RS"/>
        </w:rPr>
        <w:t>Број: _______________/2017</w:t>
      </w:r>
    </w:p>
    <w:p w:rsidR="001E1888" w:rsidRPr="004543A1" w:rsidRDefault="001E1888" w:rsidP="001E1888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  <w:t>У Нишу, ____________ 2017. г</w:t>
      </w:r>
      <w:r w:rsidRPr="004543A1">
        <w:rPr>
          <w:rFonts w:ascii="Times New Roman" w:hAnsi="Times New Roman" w:cs="Times New Roman"/>
          <w:b/>
          <w:sz w:val="24"/>
          <w:szCs w:val="24"/>
          <w:lang w:val="sr-Cyrl-RS"/>
        </w:rPr>
        <w:t>одине</w:t>
      </w:r>
    </w:p>
    <w:p w:rsidR="00880C9B" w:rsidRPr="000D27FD" w:rsidRDefault="00880C9B" w:rsidP="001E1888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48312B" w:rsidRPr="004543A1" w:rsidRDefault="001E1888" w:rsidP="000D27FD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4543A1">
        <w:rPr>
          <w:rFonts w:ascii="Times New Roman" w:hAnsi="Times New Roman" w:cs="Times New Roman"/>
          <w:b/>
          <w:sz w:val="24"/>
          <w:szCs w:val="24"/>
          <w:lang w:val="sr-Cyrl-RS"/>
        </w:rPr>
        <w:t>СКУПШТИНА ГРАДА НИША</w:t>
      </w:r>
    </w:p>
    <w:p w:rsidR="00E8725B" w:rsidRDefault="00E8725B" w:rsidP="001E1888">
      <w:pPr>
        <w:spacing w:after="120" w:line="240" w:lineRule="auto"/>
        <w:ind w:firstLine="5812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1E1888" w:rsidRPr="004543A1" w:rsidRDefault="001E1888" w:rsidP="001E1888">
      <w:pPr>
        <w:spacing w:after="120" w:line="240" w:lineRule="auto"/>
        <w:ind w:firstLine="5812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4543A1">
        <w:rPr>
          <w:rFonts w:ascii="Times New Roman" w:hAnsi="Times New Roman" w:cs="Times New Roman"/>
          <w:b/>
          <w:sz w:val="24"/>
          <w:szCs w:val="24"/>
          <w:lang w:val="sr-Cyrl-RS"/>
        </w:rPr>
        <w:t>Председник</w:t>
      </w:r>
    </w:p>
    <w:p w:rsidR="009343F5" w:rsidRDefault="009343F5" w:rsidP="001E1888">
      <w:pPr>
        <w:spacing w:after="120" w:line="240" w:lineRule="auto"/>
        <w:ind w:firstLine="5812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9343F5" w:rsidRDefault="001E1888" w:rsidP="000D27FD">
      <w:pPr>
        <w:spacing w:after="120" w:line="240" w:lineRule="auto"/>
        <w:ind w:firstLine="5812"/>
        <w:jc w:val="center"/>
        <w:rPr>
          <w:rFonts w:ascii="Times New Roman" w:hAnsi="Times New Roman" w:cs="Times New Roman"/>
          <w:lang w:val="sr-Cyrl-RS"/>
        </w:rPr>
      </w:pPr>
      <w:r w:rsidRPr="004543A1">
        <w:rPr>
          <w:rFonts w:ascii="Times New Roman" w:hAnsi="Times New Roman" w:cs="Times New Roman"/>
          <w:b/>
          <w:sz w:val="24"/>
          <w:szCs w:val="24"/>
          <w:lang w:val="sr-Cyrl-RS"/>
        </w:rPr>
        <w:t>Мр Раде Рајковић</w:t>
      </w:r>
    </w:p>
    <w:p w:rsidR="006971BA" w:rsidRDefault="006971BA" w:rsidP="00CB5BE6">
      <w:pPr>
        <w:jc w:val="center"/>
        <w:rPr>
          <w:rFonts w:ascii="Times New Roman" w:hAnsi="Times New Roman" w:cs="Times New Roman"/>
          <w:lang w:val="sr-Cyrl-RS"/>
        </w:rPr>
      </w:pPr>
    </w:p>
    <w:p w:rsidR="006971BA" w:rsidRDefault="006971BA" w:rsidP="00CB5BE6">
      <w:pPr>
        <w:jc w:val="center"/>
        <w:rPr>
          <w:rFonts w:ascii="Times New Roman" w:hAnsi="Times New Roman" w:cs="Times New Roman"/>
          <w:lang w:val="sr-Cyrl-RS"/>
        </w:rPr>
      </w:pPr>
    </w:p>
    <w:p w:rsidR="006971BA" w:rsidRDefault="006971BA" w:rsidP="00CB5BE6">
      <w:pPr>
        <w:jc w:val="center"/>
        <w:rPr>
          <w:rFonts w:ascii="Times New Roman" w:hAnsi="Times New Roman" w:cs="Times New Roman"/>
          <w:lang w:val="sr-Cyrl-RS"/>
        </w:rPr>
      </w:pPr>
    </w:p>
    <w:p w:rsidR="006971BA" w:rsidRDefault="006971BA" w:rsidP="00CB5BE6">
      <w:pPr>
        <w:jc w:val="center"/>
        <w:rPr>
          <w:rFonts w:ascii="Times New Roman" w:hAnsi="Times New Roman" w:cs="Times New Roman"/>
          <w:lang w:val="sr-Cyrl-RS"/>
        </w:rPr>
      </w:pPr>
    </w:p>
    <w:p w:rsidR="006971BA" w:rsidRDefault="006971BA" w:rsidP="00CB5BE6">
      <w:pPr>
        <w:jc w:val="center"/>
        <w:rPr>
          <w:rFonts w:ascii="Times New Roman" w:hAnsi="Times New Roman" w:cs="Times New Roman"/>
          <w:lang w:val="sr-Cyrl-RS"/>
        </w:rPr>
      </w:pPr>
    </w:p>
    <w:p w:rsidR="0056638A" w:rsidRDefault="0056638A" w:rsidP="00CB5BE6">
      <w:pPr>
        <w:jc w:val="center"/>
        <w:rPr>
          <w:rFonts w:ascii="Times New Roman" w:hAnsi="Times New Roman" w:cs="Times New Roman"/>
          <w:lang w:val="sr-Cyrl-RS"/>
        </w:rPr>
      </w:pPr>
    </w:p>
    <w:p w:rsidR="006971BA" w:rsidRDefault="006971BA" w:rsidP="00CB5BE6">
      <w:pPr>
        <w:jc w:val="center"/>
        <w:rPr>
          <w:rFonts w:ascii="Times New Roman" w:hAnsi="Times New Roman" w:cs="Times New Roman"/>
          <w:lang w:val="sr-Cyrl-RS"/>
        </w:rPr>
      </w:pPr>
    </w:p>
    <w:p w:rsidR="001216AA" w:rsidRPr="006D7FF6" w:rsidRDefault="001216AA" w:rsidP="006D7FF6">
      <w:pPr>
        <w:rPr>
          <w:rFonts w:ascii="Times New Roman" w:hAnsi="Times New Roman" w:cs="Times New Roman"/>
          <w:lang w:val="sr-Latn-RS"/>
        </w:rPr>
      </w:pPr>
    </w:p>
    <w:p w:rsidR="00E8725B" w:rsidRDefault="00E8725B" w:rsidP="00E8725B">
      <w:pPr>
        <w:jc w:val="center"/>
        <w:rPr>
          <w:rFonts w:ascii="Times New Roman" w:hAnsi="Times New Roman" w:cs="Times New Roman"/>
          <w:lang w:val="sr-Latn-RS"/>
        </w:rPr>
      </w:pPr>
    </w:p>
    <w:p w:rsidR="001031E9" w:rsidRDefault="001031E9" w:rsidP="00E8725B">
      <w:pPr>
        <w:jc w:val="center"/>
        <w:rPr>
          <w:rFonts w:ascii="Times New Roman" w:hAnsi="Times New Roman" w:cs="Times New Roman"/>
          <w:lang w:val="sr-Latn-RS"/>
        </w:rPr>
      </w:pPr>
    </w:p>
    <w:p w:rsidR="001031E9" w:rsidRDefault="001031E9" w:rsidP="00E8725B">
      <w:pPr>
        <w:jc w:val="center"/>
        <w:rPr>
          <w:rFonts w:ascii="Times New Roman" w:hAnsi="Times New Roman" w:cs="Times New Roman"/>
          <w:lang w:val="sr-Latn-RS"/>
        </w:rPr>
      </w:pPr>
    </w:p>
    <w:p w:rsidR="001031E9" w:rsidRDefault="001031E9" w:rsidP="00CF6EEB">
      <w:pPr>
        <w:rPr>
          <w:rFonts w:ascii="Times New Roman" w:hAnsi="Times New Roman" w:cs="Times New Roman"/>
          <w:lang w:val="sr-Latn-RS"/>
        </w:rPr>
      </w:pPr>
    </w:p>
    <w:p w:rsidR="001031E9" w:rsidRDefault="001031E9" w:rsidP="00E8725B">
      <w:pPr>
        <w:jc w:val="center"/>
        <w:rPr>
          <w:rFonts w:ascii="Times New Roman" w:hAnsi="Times New Roman" w:cs="Times New Roman"/>
          <w:lang w:val="sr-Latn-RS"/>
        </w:rPr>
      </w:pPr>
    </w:p>
    <w:p w:rsidR="00CF6EEB" w:rsidRPr="001031E9" w:rsidRDefault="00CF6EEB" w:rsidP="00E8725B">
      <w:pPr>
        <w:jc w:val="center"/>
        <w:rPr>
          <w:rFonts w:ascii="Times New Roman" w:hAnsi="Times New Roman" w:cs="Times New Roman"/>
          <w:lang w:val="sr-Latn-RS"/>
        </w:rPr>
      </w:pPr>
    </w:p>
    <w:p w:rsidR="00380885" w:rsidRDefault="007A2513" w:rsidP="00E8725B">
      <w:pPr>
        <w:jc w:val="center"/>
        <w:rPr>
          <w:rFonts w:ascii="Times New Roman" w:hAnsi="Times New Roman" w:cs="Times New Roman"/>
          <w:lang w:val="sr-Cyrl-RS"/>
        </w:rPr>
      </w:pPr>
      <w:r w:rsidRPr="007A2513">
        <w:rPr>
          <w:rFonts w:ascii="Times New Roman" w:hAnsi="Times New Roman" w:cs="Times New Roman"/>
          <w:lang w:val="sr-Cyrl-RS"/>
        </w:rPr>
        <w:t>О б р а з л о ж е њ е</w:t>
      </w:r>
    </w:p>
    <w:p w:rsidR="009077CA" w:rsidRDefault="009077CA" w:rsidP="006D7FF6">
      <w:pPr>
        <w:rPr>
          <w:rFonts w:ascii="Times New Roman" w:hAnsi="Times New Roman" w:cs="Times New Roman"/>
          <w:lang w:val="sr-Cyrl-RS"/>
        </w:rPr>
      </w:pPr>
    </w:p>
    <w:p w:rsidR="009077CA" w:rsidRPr="009077CA" w:rsidRDefault="009077CA" w:rsidP="006D7FF6">
      <w:pPr>
        <w:rPr>
          <w:rFonts w:ascii="Times New Roman" w:hAnsi="Times New Roman" w:cs="Times New Roman"/>
          <w:lang w:val="sr-Cyrl-RS"/>
        </w:rPr>
      </w:pPr>
    </w:p>
    <w:p w:rsidR="005C2747" w:rsidRPr="0008024B" w:rsidRDefault="005C2747" w:rsidP="005C274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8024B">
        <w:rPr>
          <w:rFonts w:ascii="Times New Roman" w:hAnsi="Times New Roman" w:cs="Times New Roman"/>
          <w:sz w:val="24"/>
          <w:szCs w:val="24"/>
          <w:lang w:val="sr-Cyrl-RS"/>
        </w:rPr>
        <w:t>Правни основ за доношење Одлуке о изменама Одлуке о Градској управи града Ниша  („Службени лист Града Ниша“, број 143/2016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 57/2017</w:t>
      </w:r>
      <w:r w:rsidRPr="0008024B">
        <w:rPr>
          <w:rFonts w:ascii="Times New Roman" w:hAnsi="Times New Roman" w:cs="Times New Roman"/>
          <w:sz w:val="24"/>
          <w:szCs w:val="24"/>
          <w:lang w:val="sr-Cyrl-RS"/>
        </w:rPr>
        <w:t>), је члан 59.став1. у вези члана 66.став 7. Закона о локалној самоуправи („Службе</w:t>
      </w:r>
      <w:r w:rsidR="00372A4D">
        <w:rPr>
          <w:rFonts w:ascii="Times New Roman" w:hAnsi="Times New Roman" w:cs="Times New Roman"/>
          <w:sz w:val="24"/>
          <w:szCs w:val="24"/>
          <w:lang w:val="sr-Cyrl-RS"/>
        </w:rPr>
        <w:t xml:space="preserve">ни гласник РС“, број 129/2007, </w:t>
      </w:r>
      <w:r w:rsidRPr="0008024B">
        <w:rPr>
          <w:rFonts w:ascii="Times New Roman" w:hAnsi="Times New Roman" w:cs="Times New Roman"/>
          <w:sz w:val="24"/>
          <w:szCs w:val="24"/>
          <w:lang w:val="sr-Cyrl-RS"/>
        </w:rPr>
        <w:t>бр. 83/2014-др.закон</w:t>
      </w:r>
      <w:r w:rsidR="00372A4D">
        <w:rPr>
          <w:rFonts w:ascii="Times New Roman" w:hAnsi="Times New Roman" w:cs="Times New Roman"/>
          <w:sz w:val="24"/>
          <w:szCs w:val="24"/>
          <w:lang w:val="sr-Cyrl-RS"/>
        </w:rPr>
        <w:t xml:space="preserve"> и 101/16-др.закон</w:t>
      </w:r>
      <w:r w:rsidRPr="0008024B">
        <w:rPr>
          <w:rFonts w:ascii="Times New Roman" w:hAnsi="Times New Roman" w:cs="Times New Roman"/>
          <w:sz w:val="24"/>
          <w:szCs w:val="24"/>
          <w:lang w:val="sr-Cyrl-RS"/>
        </w:rPr>
        <w:t>), и члана 37.став 1. тачка 7. Стат</w:t>
      </w:r>
      <w:r w:rsidR="001031A1">
        <w:rPr>
          <w:rFonts w:ascii="Times New Roman" w:hAnsi="Times New Roman" w:cs="Times New Roman"/>
          <w:sz w:val="24"/>
          <w:szCs w:val="24"/>
          <w:lang w:val="sr-Cyrl-RS"/>
        </w:rPr>
        <w:t>ута Града Ниша („Службени лист Г</w:t>
      </w:r>
      <w:r w:rsidRPr="0008024B">
        <w:rPr>
          <w:rFonts w:ascii="Times New Roman" w:hAnsi="Times New Roman" w:cs="Times New Roman"/>
          <w:sz w:val="24"/>
          <w:szCs w:val="24"/>
          <w:lang w:val="sr-Cyrl-RS"/>
        </w:rPr>
        <w:t>рада Ниша“, број 88/2008</w:t>
      </w:r>
      <w:r w:rsidR="001031A1">
        <w:rPr>
          <w:rFonts w:ascii="Times New Roman" w:hAnsi="Times New Roman" w:cs="Times New Roman"/>
          <w:sz w:val="24"/>
          <w:szCs w:val="24"/>
          <w:lang w:val="sr-Cyrl-RS"/>
        </w:rPr>
        <w:t xml:space="preserve"> и 143/2016</w:t>
      </w:r>
      <w:r w:rsidRPr="0008024B">
        <w:rPr>
          <w:rFonts w:ascii="Times New Roman" w:hAnsi="Times New Roman" w:cs="Times New Roman"/>
          <w:sz w:val="24"/>
          <w:szCs w:val="24"/>
          <w:lang w:val="sr-Cyrl-RS"/>
        </w:rPr>
        <w:t>) којим је прописано да Скупштина доноси акт о уређењу градске управе.</w:t>
      </w:r>
    </w:p>
    <w:p w:rsidR="00E8725B" w:rsidRPr="001031E9" w:rsidRDefault="005C2747" w:rsidP="001031E9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08024B">
        <w:rPr>
          <w:rFonts w:ascii="Times New Roman" w:hAnsi="Times New Roman" w:cs="Times New Roman"/>
          <w:sz w:val="24"/>
          <w:szCs w:val="24"/>
          <w:lang w:val="sr-Cyrl-RS"/>
        </w:rPr>
        <w:t xml:space="preserve">Разлог за доношење Одлуке о изменама </w:t>
      </w:r>
      <w:r w:rsidR="006611ED">
        <w:rPr>
          <w:rFonts w:ascii="Times New Roman" w:hAnsi="Times New Roman" w:cs="Times New Roman"/>
          <w:sz w:val="24"/>
          <w:szCs w:val="24"/>
          <w:lang w:val="sr-Cyrl-RS"/>
        </w:rPr>
        <w:t xml:space="preserve">и допунама </w:t>
      </w:r>
      <w:r w:rsidRPr="0008024B">
        <w:rPr>
          <w:rFonts w:ascii="Times New Roman" w:hAnsi="Times New Roman" w:cs="Times New Roman"/>
          <w:sz w:val="24"/>
          <w:szCs w:val="24"/>
          <w:lang w:val="sr-Cyrl-RS"/>
        </w:rPr>
        <w:t>Одлуке о Градској управи града Ниша је</w:t>
      </w:r>
      <w:r w:rsidR="008656F1">
        <w:rPr>
          <w:rFonts w:ascii="Times New Roman" w:hAnsi="Times New Roman" w:cs="Times New Roman"/>
          <w:sz w:val="24"/>
          <w:szCs w:val="24"/>
          <w:lang w:val="sr-Cyrl-RS"/>
        </w:rPr>
        <w:t xml:space="preserve"> усклађивање са Законом о локалној самоуправи</w:t>
      </w:r>
      <w:r w:rsidR="00B14E11">
        <w:rPr>
          <w:rFonts w:ascii="Times New Roman" w:hAnsi="Times New Roman" w:cs="Times New Roman"/>
          <w:sz w:val="24"/>
          <w:szCs w:val="24"/>
          <w:lang w:val="sr-Cyrl-RS"/>
        </w:rPr>
        <w:t xml:space="preserve"> и Законом о запосленима у аутономним покрајинама и јединицама</w:t>
      </w:r>
      <w:r w:rsidR="001E1888">
        <w:rPr>
          <w:rFonts w:ascii="Times New Roman" w:hAnsi="Times New Roman" w:cs="Times New Roman"/>
          <w:sz w:val="24"/>
          <w:szCs w:val="24"/>
          <w:lang w:val="sr-Cyrl-RS"/>
        </w:rPr>
        <w:t xml:space="preserve"> локалне самоуправе</w:t>
      </w:r>
      <w:r w:rsidR="001031A1">
        <w:rPr>
          <w:rFonts w:ascii="Times New Roman" w:hAnsi="Times New Roman" w:cs="Times New Roman"/>
          <w:sz w:val="24"/>
          <w:szCs w:val="24"/>
          <w:lang w:val="sr-Cyrl-RS"/>
        </w:rPr>
        <w:t xml:space="preserve"> („Службени гласник РС“, 21/2016 и 81/2016), као и поступање</w:t>
      </w:r>
      <w:r w:rsidR="001E1888">
        <w:rPr>
          <w:rFonts w:ascii="Times New Roman" w:hAnsi="Times New Roman" w:cs="Times New Roman"/>
          <w:sz w:val="24"/>
          <w:szCs w:val="24"/>
          <w:lang w:val="sr-Cyrl-RS"/>
        </w:rPr>
        <w:t xml:space="preserve"> по смерницама управне инспекције садржаним у Записнику</w:t>
      </w:r>
      <w:r w:rsidR="00B14E11">
        <w:rPr>
          <w:rFonts w:ascii="Times New Roman" w:hAnsi="Times New Roman" w:cs="Times New Roman"/>
          <w:sz w:val="24"/>
          <w:szCs w:val="24"/>
          <w:lang w:val="sr-Cyrl-RS"/>
        </w:rPr>
        <w:t xml:space="preserve"> о спроведеном редовном инспекцијском надзору Гра</w:t>
      </w:r>
      <w:r w:rsidR="001E1888">
        <w:rPr>
          <w:rFonts w:ascii="Times New Roman" w:hAnsi="Times New Roman" w:cs="Times New Roman"/>
          <w:sz w:val="24"/>
          <w:szCs w:val="24"/>
          <w:lang w:val="sr-Cyrl-RS"/>
        </w:rPr>
        <w:t xml:space="preserve">дске управе града Ниша, број 038-038-0123/2017-02 од 14.09.2017.г. </w:t>
      </w:r>
    </w:p>
    <w:p w:rsidR="000D27FD" w:rsidRDefault="00F978DC" w:rsidP="006611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Одлуком о </w:t>
      </w:r>
      <w:r w:rsidR="006611ED">
        <w:rPr>
          <w:rFonts w:ascii="Times New Roman" w:hAnsi="Times New Roman" w:cs="Times New Roman"/>
          <w:sz w:val="24"/>
          <w:szCs w:val="24"/>
          <w:lang w:val="sr-Cyrl-RS"/>
        </w:rPr>
        <w:t>измена</w:t>
      </w:r>
      <w:r w:rsidR="0048312B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="006611ED">
        <w:rPr>
          <w:rFonts w:ascii="Times New Roman" w:hAnsi="Times New Roman" w:cs="Times New Roman"/>
          <w:sz w:val="24"/>
          <w:szCs w:val="24"/>
          <w:lang w:val="sr-Cyrl-RS"/>
        </w:rPr>
        <w:t>а и допунама</w:t>
      </w:r>
      <w:r w:rsidR="0048312B">
        <w:rPr>
          <w:rFonts w:ascii="Times New Roman" w:hAnsi="Times New Roman" w:cs="Times New Roman"/>
          <w:sz w:val="24"/>
          <w:szCs w:val="24"/>
          <w:lang w:val="sr-Cyrl-RS"/>
        </w:rPr>
        <w:t xml:space="preserve"> Одлуке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 Градској управи града Ниша</w:t>
      </w:r>
      <w:r w:rsidR="00880C9B">
        <w:rPr>
          <w:rFonts w:ascii="Times New Roman" w:hAnsi="Times New Roman" w:cs="Times New Roman"/>
          <w:sz w:val="24"/>
          <w:szCs w:val="24"/>
          <w:lang w:val="sr-Latn-RS"/>
        </w:rPr>
        <w:t>,</w:t>
      </w:r>
      <w:r w:rsidR="0048312B">
        <w:rPr>
          <w:rFonts w:ascii="Times New Roman" w:hAnsi="Times New Roman" w:cs="Times New Roman"/>
          <w:sz w:val="24"/>
          <w:szCs w:val="24"/>
          <w:lang w:val="sr-Cyrl-RS"/>
        </w:rPr>
        <w:t xml:space="preserve"> ј</w:t>
      </w:r>
      <w:r w:rsidR="00880C9B">
        <w:rPr>
          <w:rFonts w:ascii="Times New Roman" w:hAnsi="Times New Roman" w:cs="Times New Roman"/>
          <w:sz w:val="24"/>
          <w:szCs w:val="24"/>
          <w:lang w:val="sr-Cyrl-RS"/>
        </w:rPr>
        <w:t>асније и прецизније је одређена</w:t>
      </w:r>
      <w:r w:rsidR="0048312B">
        <w:rPr>
          <w:rFonts w:ascii="Times New Roman" w:hAnsi="Times New Roman" w:cs="Times New Roman"/>
          <w:sz w:val="24"/>
          <w:szCs w:val="24"/>
          <w:lang w:val="sr-Cyrl-RS"/>
        </w:rPr>
        <w:t xml:space="preserve"> надлежности </w:t>
      </w:r>
      <w:r w:rsidR="006611ED">
        <w:rPr>
          <w:rFonts w:ascii="Times New Roman" w:hAnsi="Times New Roman" w:cs="Times New Roman"/>
          <w:sz w:val="24"/>
          <w:szCs w:val="24"/>
          <w:lang w:val="sr-Cyrl-RS"/>
        </w:rPr>
        <w:t>појединих организационих јединица у Градској управи Града Ниша.</w:t>
      </w:r>
    </w:p>
    <w:p w:rsidR="00380885" w:rsidRDefault="00380885" w:rsidP="006611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80885" w:rsidRDefault="006611ED" w:rsidP="006611E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Надлежност Секретаријат за послове управе и грађанска стања мења се тако што се област рада и радних односа припаја Служби начелника Градске управе</w:t>
      </w:r>
      <w:r w:rsidR="00380885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чиме се</w:t>
      </w:r>
      <w:r w:rsidR="001216AA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1031E9">
        <w:rPr>
          <w:rFonts w:ascii="Times New Roman" w:hAnsi="Times New Roman" w:cs="Times New Roman"/>
          <w:sz w:val="24"/>
          <w:szCs w:val="24"/>
          <w:lang w:val="sr-Cyrl-RS"/>
        </w:rPr>
        <w:t xml:space="preserve">осталим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пословима управљања људским ресурсима </w:t>
      </w:r>
      <w:r w:rsidR="00AE7E38">
        <w:rPr>
          <w:rFonts w:ascii="Times New Roman" w:hAnsi="Times New Roman" w:cs="Times New Roman"/>
          <w:sz w:val="24"/>
          <w:szCs w:val="24"/>
          <w:lang w:val="sr-Cyrl-RS"/>
        </w:rPr>
        <w:t xml:space="preserve">придодају и послови вођења кадровске евиденције запослених </w:t>
      </w:r>
      <w:r w:rsidR="001031E9">
        <w:rPr>
          <w:rFonts w:ascii="Times New Roman" w:eastAsia="Times New Roman" w:hAnsi="Times New Roman" w:cs="Times New Roman"/>
          <w:sz w:val="24"/>
          <w:szCs w:val="24"/>
          <w:lang w:val="sr-Cyrl-RS"/>
        </w:rPr>
        <w:t>за</w:t>
      </w:r>
      <w:r w:rsidR="001031E9" w:rsidRPr="008D62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031E9" w:rsidRPr="008D621D">
        <w:rPr>
          <w:rFonts w:ascii="Times New Roman" w:eastAsia="Times New Roman" w:hAnsi="Times New Roman" w:cs="Times New Roman"/>
          <w:sz w:val="24"/>
          <w:szCs w:val="24"/>
        </w:rPr>
        <w:t>запослен</w:t>
      </w:r>
      <w:proofErr w:type="spellEnd"/>
      <w:r w:rsidR="001031E9">
        <w:rPr>
          <w:rFonts w:ascii="Times New Roman" w:eastAsia="Times New Roman" w:hAnsi="Times New Roman" w:cs="Times New Roman"/>
          <w:sz w:val="24"/>
          <w:szCs w:val="24"/>
          <w:lang w:val="sr-Cyrl-RS"/>
        </w:rPr>
        <w:t>а, именована, постављена и изабрана лица у градској управи и другим органима и организацијама града, осим за она лица за која је надлежно радно тело Скупштине града, а која служи управљању кадровима, администрирању персоналних досијеа и остваривању права и обавеза из радних односа.</w:t>
      </w:r>
    </w:p>
    <w:p w:rsidR="001031E9" w:rsidRDefault="001031E9" w:rsidP="006611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80885" w:rsidRPr="00E11B70" w:rsidRDefault="00AE7E38" w:rsidP="001031E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Прецизније је одређена надлежност између Секретаријата за образовање, Секрета</w:t>
      </w:r>
      <w:r w:rsidR="00E8725B">
        <w:rPr>
          <w:rFonts w:ascii="Times New Roman" w:hAnsi="Times New Roman" w:cs="Times New Roman"/>
          <w:sz w:val="24"/>
          <w:szCs w:val="24"/>
          <w:lang w:val="sr-Cyrl-RS"/>
        </w:rPr>
        <w:t>ријата за културу и информисање</w:t>
      </w:r>
      <w:r w:rsidR="00E8725B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E8725B">
        <w:rPr>
          <w:rFonts w:ascii="Times New Roman" w:hAnsi="Times New Roman" w:cs="Times New Roman"/>
          <w:sz w:val="24"/>
          <w:szCs w:val="24"/>
          <w:lang w:val="sr-Cyrl-RS"/>
        </w:rPr>
        <w:t>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Сек</w:t>
      </w:r>
      <w:r w:rsidR="00E8725B">
        <w:rPr>
          <w:rFonts w:ascii="Times New Roman" w:hAnsi="Times New Roman" w:cs="Times New Roman"/>
          <w:sz w:val="24"/>
          <w:szCs w:val="24"/>
          <w:lang w:val="sr-Cyrl-RS"/>
        </w:rPr>
        <w:t xml:space="preserve">етаријата за омладину и спорт </w:t>
      </w:r>
      <w:r>
        <w:rPr>
          <w:rFonts w:ascii="Times New Roman" w:hAnsi="Times New Roman" w:cs="Times New Roman"/>
          <w:sz w:val="24"/>
          <w:szCs w:val="24"/>
          <w:lang w:val="sr-Cyrl-RS"/>
        </w:rPr>
        <w:t>и Секретаријата за инвестиције у погледу надлежности приликом припреме програма капиталног инвестирања у нефинан</w:t>
      </w:r>
      <w:r w:rsidR="00F978DC">
        <w:rPr>
          <w:rFonts w:ascii="Times New Roman" w:hAnsi="Times New Roman" w:cs="Times New Roman"/>
          <w:sz w:val="24"/>
          <w:szCs w:val="24"/>
          <w:lang w:val="sr-Cyrl-RS"/>
        </w:rPr>
        <w:t>сијску имовину- машине и опрему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="00F978DC">
        <w:rPr>
          <w:rFonts w:ascii="Times New Roman" w:hAnsi="Times New Roman" w:cs="Times New Roman"/>
          <w:sz w:val="24"/>
          <w:szCs w:val="24"/>
          <w:lang w:val="sr-Cyrl-RS"/>
        </w:rPr>
        <w:t xml:space="preserve"> програма капиталног инвестирања у нефинансијску имовину – објекти у јавној својини (зграде и г</w:t>
      </w:r>
      <w:r w:rsidR="00E11B70">
        <w:rPr>
          <w:rFonts w:ascii="Times New Roman" w:hAnsi="Times New Roman" w:cs="Times New Roman"/>
          <w:sz w:val="24"/>
          <w:szCs w:val="24"/>
          <w:lang w:val="sr-Cyrl-RS"/>
        </w:rPr>
        <w:t>рађевински објекти).</w:t>
      </w:r>
    </w:p>
    <w:p w:rsidR="001031E9" w:rsidRDefault="001031E9" w:rsidP="001031E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80885" w:rsidRDefault="00380885" w:rsidP="006611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Надлежност Секретаријата за омладину и спорт проширена је пословима који утичу на развој, унапређење и спровођење омладинске политике на нивоу Града као и пословима </w:t>
      </w: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у вези са учествовањем у интернационалним, националним и локалним пројектима за младе.</w:t>
      </w:r>
    </w:p>
    <w:p w:rsidR="00380885" w:rsidRDefault="00380885" w:rsidP="006611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978DC" w:rsidRDefault="00F978DC" w:rsidP="0038088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Такође, прецизно је дефинисана надлежност Службе за заједничке послове и Службе за информатичко-комуникационе технологије у погледу набавке, плаћањ</w:t>
      </w:r>
      <w:r w:rsidR="00380885">
        <w:rPr>
          <w:rFonts w:ascii="Times New Roman" w:hAnsi="Times New Roman" w:cs="Times New Roman"/>
          <w:sz w:val="24"/>
          <w:szCs w:val="24"/>
          <w:lang w:val="sr-Cyrl-RS"/>
        </w:rPr>
        <w:t>а трошкова, послова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евиденције</w:t>
      </w:r>
      <w:r w:rsidR="00380885">
        <w:rPr>
          <w:rFonts w:ascii="Times New Roman" w:hAnsi="Times New Roman" w:cs="Times New Roman"/>
          <w:sz w:val="24"/>
          <w:szCs w:val="24"/>
          <w:lang w:val="sr-Cyrl-RS"/>
        </w:rPr>
        <w:t xml:space="preserve"> и послова одржавања средстава и опреме коју користе органи и службе Града Ниша.</w:t>
      </w:r>
    </w:p>
    <w:p w:rsidR="006611ED" w:rsidRPr="00BB5523" w:rsidRDefault="006611ED" w:rsidP="006611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5C2747" w:rsidRDefault="005C2747" w:rsidP="005C2747">
      <w:pPr>
        <w:widowControl w:val="0"/>
        <w:overflowPunct w:val="0"/>
        <w:autoSpaceDE w:val="0"/>
        <w:autoSpaceDN w:val="0"/>
        <w:adjustRightInd w:val="0"/>
        <w:spacing w:line="213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 спровођење ове одлуке, није потребно обезбеђивање додатних средстава у  буџету Града Ниша.</w:t>
      </w:r>
    </w:p>
    <w:p w:rsidR="005C2747" w:rsidRDefault="005C2747" w:rsidP="005C2747">
      <w:pPr>
        <w:widowControl w:val="0"/>
        <w:overflowPunct w:val="0"/>
        <w:autoSpaceDE w:val="0"/>
        <w:autoSpaceDN w:val="0"/>
        <w:adjustRightInd w:val="0"/>
        <w:spacing w:line="213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80885" w:rsidRPr="00380885" w:rsidRDefault="00380885" w:rsidP="005C2747">
      <w:pPr>
        <w:widowControl w:val="0"/>
        <w:overflowPunct w:val="0"/>
        <w:autoSpaceDE w:val="0"/>
        <w:autoSpaceDN w:val="0"/>
        <w:adjustRightInd w:val="0"/>
        <w:spacing w:line="213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80C9B" w:rsidRPr="00380885" w:rsidRDefault="00380885" w:rsidP="00380885">
      <w:pPr>
        <w:widowControl w:val="0"/>
        <w:tabs>
          <w:tab w:val="left" w:pos="7410"/>
        </w:tabs>
        <w:overflowPunct w:val="0"/>
        <w:autoSpaceDE w:val="0"/>
        <w:autoSpaceDN w:val="0"/>
        <w:adjustRightInd w:val="0"/>
        <w:spacing w:line="213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ГРАДСКА УПРАВА ГРАДА НИША </w:t>
      </w:r>
    </w:p>
    <w:p w:rsidR="001031A1" w:rsidRPr="006971BA" w:rsidRDefault="001031A1" w:rsidP="00CB5BE6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6971BA">
        <w:rPr>
          <w:rFonts w:ascii="Times New Roman" w:hAnsi="Times New Roman" w:cs="Times New Roman"/>
          <w:sz w:val="24"/>
          <w:szCs w:val="24"/>
          <w:lang w:val="sr-Latn-RS"/>
        </w:rPr>
        <w:t xml:space="preserve">                                    </w:t>
      </w:r>
      <w:r w:rsidRPr="006971BA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</w:t>
      </w:r>
      <w:r w:rsidR="00380885">
        <w:rPr>
          <w:rFonts w:ascii="Times New Roman" w:hAnsi="Times New Roman" w:cs="Times New Roman"/>
          <w:sz w:val="24"/>
          <w:szCs w:val="24"/>
          <w:lang w:val="sr-Cyrl-RS"/>
        </w:rPr>
        <w:t xml:space="preserve">           </w:t>
      </w:r>
      <w:r w:rsidRPr="006971BA">
        <w:rPr>
          <w:rFonts w:ascii="Times New Roman" w:hAnsi="Times New Roman" w:cs="Times New Roman"/>
          <w:sz w:val="24"/>
          <w:szCs w:val="24"/>
          <w:lang w:val="sr-Latn-RS"/>
        </w:rPr>
        <w:t xml:space="preserve">  </w:t>
      </w:r>
      <w:r w:rsidRPr="006971BA">
        <w:rPr>
          <w:rFonts w:ascii="Times New Roman" w:hAnsi="Times New Roman" w:cs="Times New Roman"/>
          <w:sz w:val="24"/>
          <w:szCs w:val="24"/>
          <w:lang w:val="sr-Cyrl-RS"/>
        </w:rPr>
        <w:t>НАЧЕЛНИК</w:t>
      </w:r>
    </w:p>
    <w:p w:rsidR="001031A1" w:rsidRPr="006971BA" w:rsidRDefault="001031A1" w:rsidP="001031A1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7A2513" w:rsidRPr="006971BA" w:rsidRDefault="001031A1" w:rsidP="001031A1">
      <w:pPr>
        <w:tabs>
          <w:tab w:val="left" w:pos="7005"/>
        </w:tabs>
        <w:rPr>
          <w:rFonts w:ascii="Times New Roman" w:hAnsi="Times New Roman" w:cs="Times New Roman"/>
          <w:sz w:val="24"/>
          <w:szCs w:val="24"/>
          <w:lang w:val="sr-Cyrl-RS"/>
        </w:rPr>
      </w:pPr>
      <w:r w:rsidRPr="006971BA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</w:t>
      </w:r>
      <w:r w:rsidR="00380885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</w:t>
      </w:r>
      <w:r w:rsidRPr="006971BA">
        <w:rPr>
          <w:rFonts w:ascii="Times New Roman" w:hAnsi="Times New Roman" w:cs="Times New Roman"/>
          <w:sz w:val="24"/>
          <w:szCs w:val="24"/>
          <w:lang w:val="sr-Cyrl-RS"/>
        </w:rPr>
        <w:t xml:space="preserve">  Љубиша Јанић</w:t>
      </w:r>
    </w:p>
    <w:sectPr w:rsidR="007A2513" w:rsidRPr="006971B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DFE" w:rsidRDefault="00AC0DFE" w:rsidP="000D27FD">
      <w:pPr>
        <w:spacing w:after="0" w:line="240" w:lineRule="auto"/>
      </w:pPr>
      <w:r>
        <w:separator/>
      </w:r>
    </w:p>
  </w:endnote>
  <w:endnote w:type="continuationSeparator" w:id="0">
    <w:p w:rsidR="00AC0DFE" w:rsidRDefault="00AC0DFE" w:rsidP="000D2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DFE" w:rsidRDefault="00AC0DFE" w:rsidP="000D27FD">
      <w:pPr>
        <w:spacing w:after="0" w:line="240" w:lineRule="auto"/>
      </w:pPr>
      <w:r>
        <w:separator/>
      </w:r>
    </w:p>
  </w:footnote>
  <w:footnote w:type="continuationSeparator" w:id="0">
    <w:p w:rsidR="00AC0DFE" w:rsidRDefault="00AC0DFE" w:rsidP="000D27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2E7AD6"/>
    <w:multiLevelType w:val="hybridMultilevel"/>
    <w:tmpl w:val="0A6C1EA8"/>
    <w:lvl w:ilvl="0" w:tplc="B130F9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6B0"/>
    <w:rsid w:val="00012789"/>
    <w:rsid w:val="00021BBF"/>
    <w:rsid w:val="0003263D"/>
    <w:rsid w:val="00047628"/>
    <w:rsid w:val="00090DA7"/>
    <w:rsid w:val="000B2A0B"/>
    <w:rsid w:val="000C65C5"/>
    <w:rsid w:val="000D27FD"/>
    <w:rsid w:val="000E453A"/>
    <w:rsid w:val="000F31BD"/>
    <w:rsid w:val="001031A1"/>
    <w:rsid w:val="001031E9"/>
    <w:rsid w:val="001216AA"/>
    <w:rsid w:val="00155B8A"/>
    <w:rsid w:val="001E1888"/>
    <w:rsid w:val="001E3C94"/>
    <w:rsid w:val="002B31C6"/>
    <w:rsid w:val="002C1D80"/>
    <w:rsid w:val="002E212E"/>
    <w:rsid w:val="002F760C"/>
    <w:rsid w:val="0035364B"/>
    <w:rsid w:val="00372A4D"/>
    <w:rsid w:val="00380885"/>
    <w:rsid w:val="003B19D9"/>
    <w:rsid w:val="003B4CA7"/>
    <w:rsid w:val="003C4D5E"/>
    <w:rsid w:val="003D17FC"/>
    <w:rsid w:val="003D6BB6"/>
    <w:rsid w:val="00404E8C"/>
    <w:rsid w:val="00417AA5"/>
    <w:rsid w:val="0048312B"/>
    <w:rsid w:val="004D5120"/>
    <w:rsid w:val="005100CD"/>
    <w:rsid w:val="005116DB"/>
    <w:rsid w:val="00524D95"/>
    <w:rsid w:val="0055282F"/>
    <w:rsid w:val="00561A0B"/>
    <w:rsid w:val="0056638A"/>
    <w:rsid w:val="005C14C9"/>
    <w:rsid w:val="005C2747"/>
    <w:rsid w:val="005F0289"/>
    <w:rsid w:val="0060508C"/>
    <w:rsid w:val="00643369"/>
    <w:rsid w:val="006545B3"/>
    <w:rsid w:val="006611ED"/>
    <w:rsid w:val="00672574"/>
    <w:rsid w:val="006961EF"/>
    <w:rsid w:val="006971BA"/>
    <w:rsid w:val="00697231"/>
    <w:rsid w:val="006D060D"/>
    <w:rsid w:val="006D7FF6"/>
    <w:rsid w:val="006F1B00"/>
    <w:rsid w:val="007120A3"/>
    <w:rsid w:val="0072112A"/>
    <w:rsid w:val="00725A27"/>
    <w:rsid w:val="007764DE"/>
    <w:rsid w:val="00796E5E"/>
    <w:rsid w:val="007A2513"/>
    <w:rsid w:val="0081214E"/>
    <w:rsid w:val="008645BE"/>
    <w:rsid w:val="008656F1"/>
    <w:rsid w:val="00880C9B"/>
    <w:rsid w:val="00882CEE"/>
    <w:rsid w:val="00886B47"/>
    <w:rsid w:val="008D6ACF"/>
    <w:rsid w:val="009077CA"/>
    <w:rsid w:val="0091346B"/>
    <w:rsid w:val="009313E2"/>
    <w:rsid w:val="009343F5"/>
    <w:rsid w:val="009355BE"/>
    <w:rsid w:val="009A56B0"/>
    <w:rsid w:val="009F427D"/>
    <w:rsid w:val="00A33D9B"/>
    <w:rsid w:val="00A542E1"/>
    <w:rsid w:val="00AB5FB9"/>
    <w:rsid w:val="00AC0DFE"/>
    <w:rsid w:val="00AE7DB0"/>
    <w:rsid w:val="00AE7E38"/>
    <w:rsid w:val="00B14E11"/>
    <w:rsid w:val="00B3403B"/>
    <w:rsid w:val="00B50830"/>
    <w:rsid w:val="00B73585"/>
    <w:rsid w:val="00B94B65"/>
    <w:rsid w:val="00BA23C9"/>
    <w:rsid w:val="00BB5523"/>
    <w:rsid w:val="00BE0F67"/>
    <w:rsid w:val="00C15721"/>
    <w:rsid w:val="00C84600"/>
    <w:rsid w:val="00CA5199"/>
    <w:rsid w:val="00CA6E45"/>
    <w:rsid w:val="00CB5BE6"/>
    <w:rsid w:val="00CF6EEB"/>
    <w:rsid w:val="00D35C30"/>
    <w:rsid w:val="00D527D8"/>
    <w:rsid w:val="00DB7417"/>
    <w:rsid w:val="00DC1291"/>
    <w:rsid w:val="00DC43B7"/>
    <w:rsid w:val="00DD12C1"/>
    <w:rsid w:val="00E1195F"/>
    <w:rsid w:val="00E11B70"/>
    <w:rsid w:val="00E8725B"/>
    <w:rsid w:val="00EA03CD"/>
    <w:rsid w:val="00EA387D"/>
    <w:rsid w:val="00EB3F22"/>
    <w:rsid w:val="00F978DC"/>
    <w:rsid w:val="00FA5164"/>
    <w:rsid w:val="00FD09BC"/>
    <w:rsid w:val="00FD3D99"/>
    <w:rsid w:val="00FF35BC"/>
    <w:rsid w:val="00FF4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56B0"/>
    <w:pPr>
      <w:spacing w:after="0" w:line="240" w:lineRule="auto"/>
    </w:pPr>
  </w:style>
  <w:style w:type="paragraph" w:customStyle="1" w:styleId="clan">
    <w:name w:val="clan"/>
    <w:basedOn w:val="Normal"/>
    <w:rsid w:val="009A56B0"/>
    <w:pPr>
      <w:spacing w:before="24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wyq060---pododeljak">
    <w:name w:val="wyq060---pododeljak"/>
    <w:basedOn w:val="Normal"/>
    <w:rsid w:val="009A56B0"/>
    <w:pPr>
      <w:spacing w:after="0" w:line="240" w:lineRule="auto"/>
      <w:jc w:val="center"/>
    </w:pPr>
    <w:rPr>
      <w:rFonts w:ascii="Arial" w:eastAsia="Times New Roman" w:hAnsi="Arial" w:cs="Arial"/>
      <w:sz w:val="31"/>
      <w:szCs w:val="3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0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830"/>
    <w:rPr>
      <w:rFonts w:ascii="Tahoma" w:hAnsi="Tahoma" w:cs="Tahoma"/>
      <w:sz w:val="16"/>
      <w:szCs w:val="16"/>
    </w:rPr>
  </w:style>
  <w:style w:type="paragraph" w:customStyle="1" w:styleId="Normal3">
    <w:name w:val="Normal3"/>
    <w:basedOn w:val="Normal"/>
    <w:rsid w:val="001E3C94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styleId="ListParagraph">
    <w:name w:val="List Paragraph"/>
    <w:basedOn w:val="Normal"/>
    <w:uiPriority w:val="34"/>
    <w:qFormat/>
    <w:rsid w:val="000D27FD"/>
    <w:pPr>
      <w:ind w:left="720"/>
      <w:contextualSpacing/>
    </w:pPr>
    <w:rPr>
      <w:rFonts w:ascii="Times New Roman" w:hAnsi="Times New Roman"/>
      <w:sz w:val="24"/>
    </w:rPr>
  </w:style>
  <w:style w:type="paragraph" w:customStyle="1" w:styleId="Normal2">
    <w:name w:val="Normal2"/>
    <w:basedOn w:val="Normal"/>
    <w:rsid w:val="000D27FD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styleId="Header">
    <w:name w:val="header"/>
    <w:basedOn w:val="Normal"/>
    <w:link w:val="HeaderChar"/>
    <w:uiPriority w:val="99"/>
    <w:unhideWhenUsed/>
    <w:rsid w:val="000D27F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27FD"/>
  </w:style>
  <w:style w:type="paragraph" w:styleId="Footer">
    <w:name w:val="footer"/>
    <w:basedOn w:val="Normal"/>
    <w:link w:val="FooterChar"/>
    <w:uiPriority w:val="99"/>
    <w:unhideWhenUsed/>
    <w:rsid w:val="000D27F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27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56B0"/>
    <w:pPr>
      <w:spacing w:after="0" w:line="240" w:lineRule="auto"/>
    </w:pPr>
  </w:style>
  <w:style w:type="paragraph" w:customStyle="1" w:styleId="clan">
    <w:name w:val="clan"/>
    <w:basedOn w:val="Normal"/>
    <w:rsid w:val="009A56B0"/>
    <w:pPr>
      <w:spacing w:before="24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wyq060---pododeljak">
    <w:name w:val="wyq060---pododeljak"/>
    <w:basedOn w:val="Normal"/>
    <w:rsid w:val="009A56B0"/>
    <w:pPr>
      <w:spacing w:after="0" w:line="240" w:lineRule="auto"/>
      <w:jc w:val="center"/>
    </w:pPr>
    <w:rPr>
      <w:rFonts w:ascii="Arial" w:eastAsia="Times New Roman" w:hAnsi="Arial" w:cs="Arial"/>
      <w:sz w:val="31"/>
      <w:szCs w:val="3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0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830"/>
    <w:rPr>
      <w:rFonts w:ascii="Tahoma" w:hAnsi="Tahoma" w:cs="Tahoma"/>
      <w:sz w:val="16"/>
      <w:szCs w:val="16"/>
    </w:rPr>
  </w:style>
  <w:style w:type="paragraph" w:customStyle="1" w:styleId="Normal3">
    <w:name w:val="Normal3"/>
    <w:basedOn w:val="Normal"/>
    <w:rsid w:val="001E3C94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styleId="ListParagraph">
    <w:name w:val="List Paragraph"/>
    <w:basedOn w:val="Normal"/>
    <w:uiPriority w:val="34"/>
    <w:qFormat/>
    <w:rsid w:val="000D27FD"/>
    <w:pPr>
      <w:ind w:left="720"/>
      <w:contextualSpacing/>
    </w:pPr>
    <w:rPr>
      <w:rFonts w:ascii="Times New Roman" w:hAnsi="Times New Roman"/>
      <w:sz w:val="24"/>
    </w:rPr>
  </w:style>
  <w:style w:type="paragraph" w:customStyle="1" w:styleId="Normal2">
    <w:name w:val="Normal2"/>
    <w:basedOn w:val="Normal"/>
    <w:rsid w:val="000D27FD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styleId="Header">
    <w:name w:val="header"/>
    <w:basedOn w:val="Normal"/>
    <w:link w:val="HeaderChar"/>
    <w:uiPriority w:val="99"/>
    <w:unhideWhenUsed/>
    <w:rsid w:val="000D27F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27FD"/>
  </w:style>
  <w:style w:type="paragraph" w:styleId="Footer">
    <w:name w:val="footer"/>
    <w:basedOn w:val="Normal"/>
    <w:link w:val="FooterChar"/>
    <w:uiPriority w:val="99"/>
    <w:unhideWhenUsed/>
    <w:rsid w:val="000D27F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27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5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D25A7-BDE3-44E1-B8A0-C9B12FF55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2728</Words>
  <Characters>15555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Nešić</dc:creator>
  <cp:lastModifiedBy>Olivera Ilić</cp:lastModifiedBy>
  <cp:revision>6</cp:revision>
  <cp:lastPrinted>2017-11-30T14:25:00Z</cp:lastPrinted>
  <dcterms:created xsi:type="dcterms:W3CDTF">2017-11-28T12:22:00Z</dcterms:created>
  <dcterms:modified xsi:type="dcterms:W3CDTF">2017-11-30T14:29:00Z</dcterms:modified>
</cp:coreProperties>
</file>